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7" w:lineRule="auto"/>
        <w:rPr>
          <w:rFonts w:ascii="Arial"/>
          <w:sz w:val="21"/>
        </w:rPr>
      </w:pPr>
      <w:bookmarkStart w:id="0" w:name="_GoBack"/>
      <w:bookmarkEnd w:id="0"/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38550" cy="3253740"/>
            <wp:effectExtent l="0" t="0" r="0" b="3810"/>
            <wp:wrapNone/>
            <wp:docPr id="2" name="IM 2" descr="I:/桌面/图片5a.png图片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 descr="I:/桌面/图片5a.png图片5a"/>
                    <pic:cNvPicPr/>
                  </pic:nvPicPr>
                  <pic:blipFill>
                    <a:blip r:embed="rId8"/>
                    <a:srcRect t="79" b="7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25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91" w:line="222" w:lineRule="auto"/>
        <w:ind w:left="6287"/>
        <w:outlineLvl w:val="0"/>
        <w:rPr>
          <w:sz w:val="28"/>
          <w:szCs w:val="28"/>
        </w:rPr>
      </w:pPr>
      <w:r>
        <w:rPr>
          <w:color w:val="231F20"/>
          <w:spacing w:val="-4"/>
          <w:sz w:val="28"/>
          <w:szCs w:val="28"/>
          <w14:textOutline w14:w="6527" w14:cap="flat" w14:cmpd="sng">
            <w14:solidFill>
              <w14:srgbClr w14:val="231F20"/>
            </w14:solidFill>
            <w14:prstDash w14:val="solid"/>
            <w14:miter w14:val="0"/>
          </w14:textOutline>
        </w:rPr>
        <w:t>一、产品简介</w:t>
      </w:r>
    </w:p>
    <w:p>
      <w:pPr>
        <w:pStyle w:val="2"/>
        <w:spacing w:before="183" w:line="251" w:lineRule="auto"/>
        <w:ind w:left="6275" w:right="243" w:firstLine="485"/>
        <w:jc w:val="both"/>
        <w:rPr>
          <w:sz w:val="22"/>
          <w:szCs w:val="22"/>
        </w:rPr>
      </w:pPr>
      <w:r>
        <w:rPr>
          <w:color w:val="231F20"/>
          <w:spacing w:val="-1"/>
          <w:sz w:val="22"/>
          <w:szCs w:val="22"/>
        </w:rPr>
        <w:t>4G</w:t>
      </w:r>
      <w:r>
        <w:rPr>
          <w:color w:val="231F20"/>
          <w:spacing w:val="-30"/>
          <w:sz w:val="22"/>
          <w:szCs w:val="22"/>
        </w:rPr>
        <w:t xml:space="preserve"> </w:t>
      </w:r>
      <w:r>
        <w:rPr>
          <w:color w:val="231F20"/>
          <w:spacing w:val="-1"/>
          <w:sz w:val="22"/>
          <w:szCs w:val="22"/>
        </w:rPr>
        <w:t>紧急呼叫报警器是具有</w:t>
      </w:r>
      <w:r>
        <w:rPr>
          <w:color w:val="231F20"/>
          <w:spacing w:val="-47"/>
          <w:sz w:val="22"/>
          <w:szCs w:val="22"/>
        </w:rPr>
        <w:t xml:space="preserve"> </w:t>
      </w:r>
      <w:r>
        <w:rPr>
          <w:color w:val="231F20"/>
          <w:spacing w:val="-1"/>
          <w:sz w:val="22"/>
          <w:szCs w:val="22"/>
        </w:rPr>
        <w:t>4G</w:t>
      </w:r>
      <w:r>
        <w:rPr>
          <w:color w:val="231F20"/>
          <w:spacing w:val="-40"/>
          <w:sz w:val="22"/>
          <w:szCs w:val="22"/>
        </w:rPr>
        <w:t xml:space="preserve"> </w:t>
      </w:r>
      <w:r>
        <w:rPr>
          <w:color w:val="231F20"/>
          <w:spacing w:val="-1"/>
          <w:sz w:val="22"/>
          <w:szCs w:val="22"/>
        </w:rPr>
        <w:t>和</w:t>
      </w:r>
      <w:r>
        <w:rPr>
          <w:color w:val="231F20"/>
          <w:spacing w:val="-42"/>
          <w:sz w:val="22"/>
          <w:szCs w:val="22"/>
        </w:rPr>
        <w:t xml:space="preserve"> </w:t>
      </w:r>
      <w:r>
        <w:rPr>
          <w:color w:val="231F20"/>
          <w:spacing w:val="-1"/>
          <w:sz w:val="22"/>
          <w:szCs w:val="22"/>
        </w:rPr>
        <w:t>GPRS(</w:t>
      </w:r>
      <w:r>
        <w:rPr>
          <w:color w:val="231F20"/>
          <w:spacing w:val="-40"/>
          <w:sz w:val="22"/>
          <w:szCs w:val="22"/>
        </w:rPr>
        <w:t xml:space="preserve"> </w:t>
      </w:r>
      <w:r>
        <w:rPr>
          <w:color w:val="231F20"/>
          <w:spacing w:val="-1"/>
          <w:sz w:val="22"/>
          <w:szCs w:val="22"/>
        </w:rPr>
        <w:t>移动、联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spacing w:val="-3"/>
          <w:sz w:val="22"/>
          <w:szCs w:val="22"/>
        </w:rPr>
        <w:t>通、电信）通讯功能的物联网</w:t>
      </w:r>
      <w:r>
        <w:rPr>
          <w:color w:val="231F20"/>
          <w:spacing w:val="-50"/>
          <w:sz w:val="22"/>
          <w:szCs w:val="22"/>
        </w:rPr>
        <w:t xml:space="preserve"> </w:t>
      </w:r>
      <w:r>
        <w:rPr>
          <w:color w:val="231F20"/>
          <w:spacing w:val="-3"/>
          <w:sz w:val="22"/>
          <w:szCs w:val="22"/>
        </w:rPr>
        <w:t>3</w:t>
      </w:r>
      <w:r>
        <w:rPr>
          <w:color w:val="231F20"/>
          <w:spacing w:val="-59"/>
          <w:sz w:val="22"/>
          <w:szCs w:val="22"/>
        </w:rPr>
        <w:t xml:space="preserve"> </w:t>
      </w:r>
      <w:r>
        <w:rPr>
          <w:color w:val="231F20"/>
          <w:spacing w:val="-3"/>
          <w:sz w:val="22"/>
          <w:szCs w:val="22"/>
        </w:rPr>
        <w:t>键紧急呼叫器，内置</w:t>
      </w:r>
      <w:r>
        <w:rPr>
          <w:color w:val="231F20"/>
          <w:sz w:val="22"/>
          <w:szCs w:val="22"/>
        </w:rPr>
        <w:t xml:space="preserve">  4G</w:t>
      </w:r>
      <w:r>
        <w:rPr>
          <w:color w:val="231F20"/>
          <w:spacing w:val="-43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通讯模块，LED</w:t>
      </w:r>
      <w:r>
        <w:rPr>
          <w:color w:val="231F20"/>
          <w:spacing w:val="-5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 xml:space="preserve">指示灯，拾音器、扬声器、时尚型 </w:t>
      </w:r>
      <w:r>
        <w:rPr>
          <w:color w:val="231F20"/>
          <w:spacing w:val="6"/>
          <w:sz w:val="22"/>
          <w:szCs w:val="22"/>
        </w:rPr>
        <w:t>外观，超薄设计，可挂脖或随身携带。</w:t>
      </w:r>
    </w:p>
    <w:p>
      <w:pPr>
        <w:spacing w:line="270" w:lineRule="auto"/>
        <w:rPr>
          <w:rFonts w:ascii="Arial"/>
          <w:sz w:val="21"/>
        </w:rPr>
      </w:pPr>
    </w:p>
    <w:p>
      <w:pPr>
        <w:pStyle w:val="2"/>
        <w:spacing w:before="91" w:line="221" w:lineRule="auto"/>
        <w:ind w:left="6287"/>
        <w:outlineLvl w:val="0"/>
        <w:rPr>
          <w:sz w:val="28"/>
          <w:szCs w:val="28"/>
        </w:rPr>
      </w:pPr>
      <w:r>
        <w:rPr>
          <w:color w:val="231F20"/>
          <w:spacing w:val="-2"/>
          <w:sz w:val="28"/>
          <w:szCs w:val="28"/>
          <w14:textOutline w14:w="6527" w14:cap="flat" w14:cmpd="sng">
            <w14:solidFill>
              <w14:srgbClr w14:val="231F20"/>
            </w14:solidFill>
            <w14:prstDash w14:val="solid"/>
            <w14:miter w14:val="0"/>
          </w14:textOutline>
        </w:rPr>
        <w:t>二、功能说明</w:t>
      </w:r>
    </w:p>
    <w:p>
      <w:pPr>
        <w:pStyle w:val="2"/>
        <w:spacing w:before="198" w:line="251" w:lineRule="auto"/>
        <w:ind w:left="6279" w:firstLine="509"/>
        <w:rPr>
          <w:sz w:val="22"/>
          <w:szCs w:val="22"/>
        </w:rPr>
      </w:pPr>
      <w:r>
        <w:rPr>
          <w:color w:val="231F20"/>
          <w:spacing w:val="-1"/>
          <w:sz w:val="22"/>
          <w:szCs w:val="22"/>
        </w:rPr>
        <w:t>主要应用于各独居老人，小孩，学生等简易型应急</w:t>
      </w:r>
      <w:r>
        <w:rPr>
          <w:color w:val="231F20"/>
          <w:spacing w:val="15"/>
          <w:sz w:val="22"/>
          <w:szCs w:val="22"/>
        </w:rPr>
        <w:t xml:space="preserve"> </w:t>
      </w:r>
      <w:r>
        <w:rPr>
          <w:color w:val="231F20"/>
          <w:spacing w:val="10"/>
          <w:sz w:val="22"/>
          <w:szCs w:val="22"/>
        </w:rPr>
        <w:t>通讯。支持电话双向语音对讲、一键紧急报警求助等</w:t>
      </w:r>
      <w:r>
        <w:rPr>
          <w:color w:val="231F20"/>
          <w:spacing w:val="7"/>
          <w:sz w:val="22"/>
          <w:szCs w:val="22"/>
        </w:rPr>
        <w:t xml:space="preserve"> </w:t>
      </w:r>
      <w:r>
        <w:rPr>
          <w:color w:val="231F20"/>
          <w:spacing w:val="-1"/>
          <w:sz w:val="22"/>
          <w:szCs w:val="22"/>
        </w:rPr>
        <w:t>功能，支持1</w:t>
      </w:r>
      <w:r>
        <w:rPr>
          <w:color w:val="231F20"/>
          <w:spacing w:val="-65"/>
          <w:sz w:val="22"/>
          <w:szCs w:val="22"/>
        </w:rPr>
        <w:t xml:space="preserve"> </w:t>
      </w:r>
      <w:r>
        <w:rPr>
          <w:color w:val="231F20"/>
          <w:spacing w:val="-1"/>
          <w:sz w:val="22"/>
          <w:szCs w:val="22"/>
        </w:rPr>
        <w:t>个</w:t>
      </w:r>
      <w:r>
        <w:rPr>
          <w:color w:val="231F20"/>
          <w:spacing w:val="-41"/>
          <w:sz w:val="22"/>
          <w:szCs w:val="22"/>
        </w:rPr>
        <w:t xml:space="preserve"> </w:t>
      </w:r>
      <w:r>
        <w:rPr>
          <w:color w:val="231F20"/>
          <w:spacing w:val="-1"/>
          <w:sz w:val="22"/>
          <w:szCs w:val="22"/>
        </w:rPr>
        <w:t>SOS</w:t>
      </w:r>
      <w:r>
        <w:rPr>
          <w:color w:val="231F20"/>
          <w:spacing w:val="-29"/>
          <w:sz w:val="22"/>
          <w:szCs w:val="22"/>
        </w:rPr>
        <w:t xml:space="preserve"> </w:t>
      </w:r>
      <w:r>
        <w:rPr>
          <w:color w:val="231F20"/>
          <w:spacing w:val="-1"/>
          <w:sz w:val="22"/>
          <w:szCs w:val="22"/>
        </w:rPr>
        <w:t>紧急报警按钮 ，</w:t>
      </w:r>
      <w:r>
        <w:rPr>
          <w:color w:val="231F20"/>
          <w:spacing w:val="-42"/>
          <w:sz w:val="22"/>
          <w:szCs w:val="22"/>
        </w:rPr>
        <w:t xml:space="preserve"> </w:t>
      </w:r>
      <w:r>
        <w:rPr>
          <w:color w:val="231F20"/>
          <w:spacing w:val="-1"/>
          <w:sz w:val="22"/>
          <w:szCs w:val="22"/>
        </w:rPr>
        <w:t>2</w:t>
      </w:r>
      <w:r>
        <w:rPr>
          <w:color w:val="231F20"/>
          <w:spacing w:val="-40"/>
          <w:sz w:val="22"/>
          <w:szCs w:val="22"/>
        </w:rPr>
        <w:t xml:space="preserve"> </w:t>
      </w:r>
      <w:r>
        <w:rPr>
          <w:color w:val="231F20"/>
          <w:spacing w:val="-1"/>
          <w:sz w:val="22"/>
          <w:szCs w:val="22"/>
        </w:rPr>
        <w:t>个亲情呼</w:t>
      </w:r>
      <w:r>
        <w:rPr>
          <w:color w:val="231F20"/>
          <w:spacing w:val="-2"/>
          <w:sz w:val="22"/>
          <w:szCs w:val="22"/>
        </w:rPr>
        <w:t xml:space="preserve">叫按  </w:t>
      </w:r>
      <w:r>
        <w:rPr>
          <w:color w:val="231F20"/>
          <w:spacing w:val="1"/>
          <w:sz w:val="22"/>
          <w:szCs w:val="22"/>
        </w:rPr>
        <w:t>钮。支持</w:t>
      </w:r>
      <w:r>
        <w:rPr>
          <w:color w:val="231F20"/>
          <w:spacing w:val="-31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PC</w:t>
      </w:r>
      <w:r>
        <w:rPr>
          <w:color w:val="231F20"/>
          <w:spacing w:val="-39"/>
          <w:sz w:val="22"/>
          <w:szCs w:val="22"/>
        </w:rPr>
        <w:t xml:space="preserve"> </w:t>
      </w:r>
      <w:r>
        <w:rPr>
          <w:color w:val="231F20"/>
          <w:spacing w:val="1"/>
          <w:sz w:val="22"/>
          <w:szCs w:val="22"/>
        </w:rPr>
        <w:t>软件统一管理，统一接警，支持</w:t>
      </w:r>
      <w:r>
        <w:rPr>
          <w:color w:val="231F20"/>
          <w:spacing w:val="-4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APP</w:t>
      </w:r>
      <w:r>
        <w:rPr>
          <w:color w:val="231F20"/>
          <w:spacing w:val="1"/>
          <w:sz w:val="22"/>
          <w:szCs w:val="22"/>
        </w:rPr>
        <w:t>/</w:t>
      </w:r>
      <w:r>
        <w:rPr>
          <w:color w:val="231F20"/>
          <w:spacing w:val="-39"/>
          <w:sz w:val="22"/>
          <w:szCs w:val="22"/>
        </w:rPr>
        <w:t xml:space="preserve"> </w:t>
      </w:r>
      <w:r>
        <w:rPr>
          <w:color w:val="231F20"/>
          <w:spacing w:val="1"/>
          <w:sz w:val="22"/>
          <w:szCs w:val="22"/>
        </w:rPr>
        <w:t>微</w:t>
      </w:r>
    </w:p>
    <w:p>
      <w:pPr>
        <w:pStyle w:val="2"/>
        <w:spacing w:before="59" w:line="238" w:lineRule="auto"/>
        <w:ind w:left="6279" w:right="30"/>
        <w:rPr>
          <w:sz w:val="22"/>
          <w:szCs w:val="22"/>
        </w:rPr>
      </w:pPr>
      <w:r>
        <w:rPr>
          <w:color w:val="231F20"/>
          <w:spacing w:val="1"/>
          <w:sz w:val="22"/>
          <w:szCs w:val="22"/>
        </w:rPr>
        <w:t>接警等功能。支持小程序设置电话号码等功能。</w:t>
      </w:r>
      <w:r>
        <w:rPr>
          <w:color w:val="231F20"/>
          <w:spacing w:val="1"/>
          <w:sz w:val="22"/>
          <w:szCs w:val="22"/>
          <w14:textOutline w14:w="3987" w14:cap="flat" w14:cmpd="sng">
            <w14:solidFill>
              <w14:srgbClr w14:val="231F20"/>
            </w14:solidFill>
            <w14:prstDash w14:val="solid"/>
            <w14:miter w14:val="0"/>
          </w14:textOutline>
        </w:rPr>
        <w:t>支持防</w:t>
      </w:r>
      <w:r>
        <w:rPr>
          <w:color w:val="231F20"/>
          <w:spacing w:val="7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  <w14:textOutline w14:w="3987" w14:cap="flat" w14:cmpd="sng">
            <w14:solidFill>
              <w14:srgbClr w14:val="231F20"/>
            </w14:solidFill>
            <w14:prstDash w14:val="solid"/>
            <w14:miter w14:val="0"/>
          </w14:textOutline>
        </w:rPr>
        <w:t>骚扰电话拦截，备忘录定时语音播报等功能。</w:t>
      </w:r>
    </w:p>
    <w:p>
      <w:pPr>
        <w:spacing w:line="408" w:lineRule="auto"/>
        <w:rPr>
          <w:rFonts w:ascii="Arial"/>
          <w:sz w:val="21"/>
        </w:rPr>
      </w:pPr>
    </w:p>
    <w:p>
      <w:pPr>
        <w:pStyle w:val="2"/>
        <w:spacing w:before="72" w:line="184" w:lineRule="auto"/>
        <w:ind w:left="11433"/>
        <w:rPr>
          <w:sz w:val="22"/>
          <w:szCs w:val="22"/>
        </w:rPr>
      </w:pPr>
      <w:r>
        <w:rPr>
          <w:sz w:val="22"/>
          <w:szCs w:val="22"/>
        </w:rPr>
        <w:t>1</w:t>
      </w:r>
    </w:p>
    <w:p>
      <w:pPr>
        <w:spacing w:before="118"/>
      </w:pPr>
    </w:p>
    <w:p>
      <w:pPr>
        <w:sectPr>
          <w:footerReference r:id="rId5" w:type="default"/>
          <w:pgSz w:w="11906" w:h="16838"/>
          <w:pgMar w:top="0" w:right="282" w:bottom="334" w:left="0" w:header="0" w:footer="119" w:gutter="0"/>
          <w:cols w:equalWidth="0" w:num="1">
            <w:col w:w="11623"/>
          </w:cols>
        </w:sectPr>
      </w:pPr>
    </w:p>
    <w:p>
      <w:pPr>
        <w:pStyle w:val="2"/>
        <w:spacing w:line="222" w:lineRule="auto"/>
        <w:ind w:left="286"/>
        <w:outlineLvl w:val="6"/>
        <w:rPr>
          <w:sz w:val="28"/>
          <w:szCs w:val="28"/>
        </w:rPr>
      </w:pPr>
      <w:r>
        <w:rPr>
          <w:color w:val="231F20"/>
          <w:spacing w:val="-2"/>
          <w:sz w:val="28"/>
          <w:szCs w:val="28"/>
          <w14:textOutline w14:w="6527" w14:cap="flat" w14:cmpd="sng">
            <w14:solidFill>
              <w14:srgbClr w14:val="231F20"/>
            </w14:solidFill>
            <w14:prstDash w14:val="solid"/>
            <w14:miter w14:val="0"/>
          </w14:textOutline>
        </w:rPr>
        <w:t>三、产品示意图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4181" w:lineRule="exact"/>
        <w:ind w:firstLine="857"/>
      </w:pPr>
      <w:r>
        <w:rPr>
          <w:position w:val="-83"/>
        </w:rPr>
        <w:drawing>
          <wp:inline distT="0" distB="0" distL="0" distR="0">
            <wp:extent cx="2451100" cy="2654300"/>
            <wp:effectExtent l="0" t="0" r="6350" b="12700"/>
            <wp:docPr id="4" name="IM 4" descr="I:/桌面/图片6a.png图片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 descr="I:/桌面/图片6a.png图片6a"/>
                    <pic:cNvPicPr/>
                  </pic:nvPicPr>
                  <pic:blipFill>
                    <a:blip r:embed="rId9"/>
                    <a:srcRect l="1471" r="1471"/>
                    <a:stretch>
                      <a:fillRect/>
                    </a:stretch>
                  </pic:blipFill>
                  <pic:spPr>
                    <a:xfrm>
                      <a:off x="0" y="0"/>
                      <a:ext cx="2451713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2" w:line="187" w:lineRule="auto"/>
        <w:ind w:left="2631"/>
        <w:rPr>
          <w:sz w:val="24"/>
          <w:szCs w:val="24"/>
        </w:rPr>
      </w:pPr>
      <w:r>
        <w:rPr>
          <w:spacing w:val="-12"/>
          <w:sz w:val="24"/>
          <w:szCs w:val="24"/>
        </w:rPr>
        <w:t>图1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pStyle w:val="2"/>
        <w:spacing w:before="72" w:line="174" w:lineRule="auto"/>
        <w:rPr>
          <w:sz w:val="22"/>
          <w:szCs w:val="22"/>
        </w:rPr>
      </w:pPr>
      <w:r>
        <w:rPr>
          <w:sz w:val="22"/>
          <w:szCs w:val="22"/>
        </w:rPr>
        <w:t>2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line="4234" w:lineRule="exact"/>
      </w:pPr>
      <w:r>
        <w:rPr>
          <w:position w:val="-84"/>
        </w:rPr>
        <w:drawing>
          <wp:inline distT="0" distB="0" distL="0" distR="0">
            <wp:extent cx="2480310" cy="2688590"/>
            <wp:effectExtent l="0" t="0" r="15240" b="16510"/>
            <wp:docPr id="6" name="IM 6" descr="I:/桌面/图片11a.png图片11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I:/桌面/图片11a.png图片11a"/>
                    <pic:cNvPicPr/>
                  </pic:nvPicPr>
                  <pic:blipFill>
                    <a:blip r:embed="rId10"/>
                    <a:srcRect l="626" r="626"/>
                    <a:stretch>
                      <a:fillRect/>
                    </a:stretch>
                  </pic:blipFill>
                  <pic:spPr>
                    <a:xfrm>
                      <a:off x="0" y="0"/>
                      <a:ext cx="2480424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34" w:line="191" w:lineRule="auto"/>
        <w:ind w:left="1791"/>
        <w:rPr>
          <w:sz w:val="24"/>
          <w:szCs w:val="24"/>
        </w:rPr>
      </w:pPr>
      <w:r>
        <w:rPr>
          <w:spacing w:val="-12"/>
          <w:sz w:val="24"/>
          <w:szCs w:val="24"/>
        </w:rPr>
        <w:t>图2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pStyle w:val="2"/>
        <w:spacing w:before="72" w:line="174" w:lineRule="auto"/>
        <w:ind w:left="519"/>
        <w:rPr>
          <w:sz w:val="22"/>
          <w:szCs w:val="22"/>
        </w:rPr>
      </w:pPr>
      <w:r>
        <w:rPr>
          <w:sz w:val="22"/>
          <w:szCs w:val="22"/>
        </w:rPr>
        <w:t>3</w:t>
      </w:r>
    </w:p>
    <w:p>
      <w:pPr>
        <w:spacing w:line="174" w:lineRule="auto"/>
        <w:rPr>
          <w:sz w:val="22"/>
          <w:szCs w:val="22"/>
        </w:rPr>
        <w:sectPr>
          <w:type w:val="continuous"/>
          <w:pgSz w:w="11906" w:h="16838"/>
          <w:pgMar w:top="0" w:right="282" w:bottom="334" w:left="0" w:header="0" w:footer="119" w:gutter="0"/>
          <w:cols w:equalWidth="0" w:num="4">
            <w:col w:w="5351" w:space="100"/>
            <w:col w:w="956" w:space="100"/>
            <w:col w:w="4297" w:space="100"/>
            <w:col w:w="720"/>
          </w:cols>
        </w:sectPr>
      </w:pPr>
    </w:p>
    <w:p>
      <w:pPr>
        <w:spacing w:before="36"/>
      </w:pPr>
    </w:p>
    <w:p>
      <w:pPr>
        <w:sectPr>
          <w:type w:val="continuous"/>
          <w:pgSz w:w="11906" w:h="16838"/>
          <w:pgMar w:top="0" w:right="282" w:bottom="334" w:left="0" w:header="0" w:footer="119" w:gutter="0"/>
          <w:cols w:equalWidth="0" w:num="1">
            <w:col w:w="11623"/>
          </w:cols>
        </w:sectPr>
      </w:pPr>
    </w:p>
    <w:p>
      <w:pPr>
        <w:pStyle w:val="2"/>
        <w:spacing w:before="94" w:line="222" w:lineRule="auto"/>
        <w:ind w:left="243"/>
        <w:rPr>
          <w:sz w:val="28"/>
          <w:szCs w:val="28"/>
        </w:rPr>
      </w:pPr>
      <w:r>
        <w:rPr>
          <w:color w:val="231F20"/>
          <w:spacing w:val="-4"/>
          <w:sz w:val="28"/>
          <w:szCs w:val="28"/>
          <w14:textOutline w14:w="5080" w14:cap="flat" w14:cmpd="sng">
            <w14:solidFill>
              <w14:srgbClr w14:val="231F20"/>
            </w14:solidFill>
            <w14:prstDash w14:val="solid"/>
            <w14:miter w14:val="0"/>
          </w14:textOutline>
        </w:rPr>
        <w:t>四、设备状态灯</w:t>
      </w:r>
    </w:p>
    <w:p>
      <w:pPr>
        <w:pStyle w:val="2"/>
        <w:spacing w:before="56" w:line="222" w:lineRule="auto"/>
        <w:ind w:left="475"/>
        <w:rPr>
          <w:sz w:val="21"/>
          <w:szCs w:val="21"/>
        </w:rPr>
      </w:pPr>
      <w:r>
        <w:rPr>
          <w:color w:val="231F20"/>
          <w:spacing w:val="-3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1)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pacing w:val="-3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电源指示灯（红灯）</w:t>
      </w:r>
    </w:p>
    <w:p>
      <w:pPr>
        <w:pStyle w:val="2"/>
        <w:spacing w:before="68" w:line="197" w:lineRule="auto"/>
        <w:ind w:left="1767"/>
        <w:rPr>
          <w:sz w:val="19"/>
          <w:szCs w:val="19"/>
        </w:rPr>
      </w:pPr>
      <w:r>
        <w:rPr>
          <w:color w:val="231F20"/>
          <w:spacing w:val="6"/>
          <w:sz w:val="19"/>
          <w:szCs w:val="19"/>
        </w:rPr>
        <w:t>常亮:设备工作中</w:t>
      </w:r>
    </w:p>
    <w:p>
      <w:pPr>
        <w:pStyle w:val="2"/>
        <w:spacing w:line="230" w:lineRule="auto"/>
        <w:ind w:left="1761"/>
        <w:rPr>
          <w:sz w:val="19"/>
          <w:szCs w:val="19"/>
        </w:rPr>
      </w:pPr>
      <w:r>
        <w:rPr>
          <w:color w:val="231F20"/>
          <w:spacing w:val="6"/>
          <w:sz w:val="19"/>
          <w:szCs w:val="19"/>
        </w:rPr>
        <w:t>灭: 设备关机</w:t>
      </w:r>
    </w:p>
    <w:p>
      <w:pPr>
        <w:pStyle w:val="2"/>
        <w:spacing w:before="103" w:line="223" w:lineRule="auto"/>
        <w:ind w:left="463"/>
        <w:rPr>
          <w:sz w:val="21"/>
          <w:szCs w:val="21"/>
        </w:rPr>
      </w:pPr>
      <w:r>
        <w:rPr>
          <w:color w:val="231F20"/>
          <w:spacing w:val="-1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2)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pacing w:val="-1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通讯指示灯（蓝灯）</w:t>
      </w:r>
    </w:p>
    <w:p>
      <w:pPr>
        <w:pStyle w:val="2"/>
        <w:spacing w:before="66" w:line="221" w:lineRule="auto"/>
        <w:ind w:left="1776"/>
      </w:pPr>
      <w:r>
        <w:rPr>
          <w:color w:val="231F20"/>
          <w:spacing w:val="-13"/>
        </w:rPr>
        <w:t>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3"/>
        </w:rPr>
        <w:t>亮 :</w:t>
      </w:r>
      <w:r>
        <w:rPr>
          <w:color w:val="231F20"/>
          <w:spacing w:val="13"/>
        </w:rPr>
        <w:t xml:space="preserve">  </w:t>
      </w:r>
      <w:r>
        <w:rPr>
          <w:color w:val="231F20"/>
          <w:spacing w:val="-13"/>
        </w:rPr>
        <w:t>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3"/>
        </w:rPr>
        <w:t>防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3"/>
        </w:rPr>
        <w:t>状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3"/>
        </w:rPr>
        <w:t>态</w:t>
      </w:r>
    </w:p>
    <w:p>
      <w:pPr>
        <w:pStyle w:val="2"/>
        <w:spacing w:before="5" w:line="222" w:lineRule="auto"/>
        <w:ind w:left="1770"/>
      </w:pPr>
      <w:r>
        <w:rPr>
          <w:color w:val="231F20"/>
          <w:spacing w:val="-13"/>
        </w:rPr>
        <w:t>灭 :</w:t>
      </w:r>
      <w:r>
        <w:rPr>
          <w:color w:val="231F20"/>
          <w:spacing w:val="18"/>
        </w:rPr>
        <w:t xml:space="preserve">  </w:t>
      </w:r>
      <w:r>
        <w:rPr>
          <w:color w:val="231F20"/>
          <w:spacing w:val="-13"/>
        </w:rPr>
        <w:t>正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3"/>
        </w:rPr>
        <w:t>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3"/>
        </w:rPr>
        <w:t>状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3"/>
        </w:rPr>
        <w:t>态</w:t>
      </w:r>
    </w:p>
    <w:p>
      <w:pPr>
        <w:pStyle w:val="2"/>
        <w:spacing w:before="105" w:line="222" w:lineRule="auto"/>
        <w:ind w:left="465"/>
        <w:rPr>
          <w:sz w:val="21"/>
          <w:szCs w:val="21"/>
        </w:rPr>
      </w:pPr>
      <w:r>
        <w:rPr>
          <w:color w:val="231F20"/>
          <w:spacing w:val="-1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3</w:t>
      </w:r>
      <w:r>
        <w:rPr>
          <w:color w:val="231F20"/>
          <w:spacing w:val="-39"/>
          <w:sz w:val="21"/>
          <w:szCs w:val="21"/>
        </w:rPr>
        <w:t xml:space="preserve"> </w:t>
      </w:r>
      <w:r>
        <w:rPr>
          <w:color w:val="231F20"/>
          <w:spacing w:val="-1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)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pacing w:val="-1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报警指示灯（绿灯）</w:t>
      </w:r>
    </w:p>
    <w:p>
      <w:pPr>
        <w:pStyle w:val="2"/>
        <w:spacing w:before="72" w:line="188" w:lineRule="auto"/>
        <w:ind w:left="1792"/>
      </w:pPr>
      <w:r>
        <w:rPr>
          <w:color w:val="231F20"/>
          <w:spacing w:val="-8"/>
        </w:rPr>
        <w:t>闪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8"/>
        </w:rPr>
        <w:t>：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报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警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状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态</w:t>
      </w:r>
    </w:p>
    <w:p>
      <w:pPr>
        <w:pStyle w:val="2"/>
        <w:spacing w:line="222" w:lineRule="auto"/>
        <w:ind w:left="1779"/>
      </w:pPr>
      <w:r>
        <w:rPr>
          <w:color w:val="231F20"/>
          <w:spacing w:val="-8"/>
        </w:rPr>
        <w:t>灭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>：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正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状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态</w:t>
      </w:r>
    </w:p>
    <w:p>
      <w:pPr>
        <w:pStyle w:val="2"/>
        <w:spacing w:before="97" w:line="223" w:lineRule="auto"/>
        <w:ind w:left="467"/>
        <w:rPr>
          <w:sz w:val="21"/>
          <w:szCs w:val="21"/>
        </w:rPr>
      </w:pPr>
      <w:r>
        <w:rPr>
          <w:color w:val="231F20"/>
          <w:spacing w:val="-3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4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3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)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pacing w:val="-3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S</w:t>
      </w:r>
      <w:r>
        <w:rPr>
          <w:color w:val="231F20"/>
          <w:spacing w:val="-39"/>
          <w:sz w:val="21"/>
          <w:szCs w:val="21"/>
        </w:rPr>
        <w:t xml:space="preserve"> </w:t>
      </w:r>
      <w:r>
        <w:rPr>
          <w:color w:val="231F20"/>
          <w:spacing w:val="-3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O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3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S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pacing w:val="-3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按</w:t>
      </w:r>
      <w:r>
        <w:rPr>
          <w:color w:val="231F20"/>
          <w:spacing w:val="-39"/>
          <w:sz w:val="21"/>
          <w:szCs w:val="21"/>
        </w:rPr>
        <w:t xml:space="preserve"> </w:t>
      </w:r>
      <w:r>
        <w:rPr>
          <w:color w:val="231F20"/>
          <w:spacing w:val="-3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钮</w:t>
      </w:r>
      <w:r>
        <w:rPr>
          <w:color w:val="231F20"/>
          <w:spacing w:val="-44"/>
          <w:sz w:val="21"/>
          <w:szCs w:val="21"/>
        </w:rPr>
        <w:t xml:space="preserve"> </w:t>
      </w:r>
      <w:r>
        <w:rPr>
          <w:color w:val="231F20"/>
          <w:spacing w:val="-3"/>
          <w:sz w:val="21"/>
          <w:szCs w:val="21"/>
          <w14:textOutline w14:w="3835" w14:cap="flat" w14:cmpd="sng">
            <w14:solidFill>
              <w14:srgbClr w14:val="231F20"/>
            </w14:solidFill>
            <w14:prstDash w14:val="solid"/>
            <w14:miter w14:val="0"/>
          </w14:textOutline>
        </w:rPr>
        <w:t>（红灯）</w:t>
      </w:r>
    </w:p>
    <w:p>
      <w:pPr>
        <w:pStyle w:val="2"/>
        <w:spacing w:before="71" w:line="188" w:lineRule="auto"/>
        <w:ind w:left="1785"/>
      </w:pPr>
      <w:r>
        <w:rPr>
          <w:color w:val="231F20"/>
          <w:spacing w:val="-5"/>
        </w:rPr>
        <w:t>慢 闪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：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正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常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状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态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（3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秒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1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次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）</w:t>
      </w:r>
    </w:p>
    <w:p>
      <w:pPr>
        <w:pStyle w:val="2"/>
        <w:spacing w:before="1" w:line="221" w:lineRule="auto"/>
        <w:ind w:left="1785"/>
      </w:pPr>
      <w:r>
        <w:rPr>
          <w:color w:val="231F20"/>
          <w:spacing w:val="-5"/>
        </w:rPr>
        <w:t>快 闪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：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未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识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别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卡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（1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秒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1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次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）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55" w:line="223" w:lineRule="auto"/>
        <w:ind w:left="110"/>
        <w:outlineLvl w:val="0"/>
        <w:rPr>
          <w:sz w:val="28"/>
          <w:szCs w:val="28"/>
        </w:rPr>
      </w:pPr>
      <w:r>
        <w:rPr>
          <w:spacing w:val="-3"/>
          <w:sz w:val="28"/>
          <w:szCs w:val="28"/>
          <w14:textOutline w14:w="6527" w14:cap="flat" w14:cmpd="sng">
            <w14:solidFill>
              <w14:srgbClr w14:val="000000"/>
            </w14:solidFill>
            <w14:prstDash w14:val="solid"/>
            <w14:miter w14:val="0"/>
          </w14:textOutline>
        </w:rPr>
        <w:t>五、技术参数</w:t>
      </w:r>
    </w:p>
    <w:p>
      <w:pPr>
        <w:spacing w:line="151" w:lineRule="exact"/>
      </w:pPr>
    </w:p>
    <w:tbl>
      <w:tblPr>
        <w:tblStyle w:val="5"/>
        <w:tblW w:w="5396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6"/>
        <w:gridCol w:w="432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9" w:hRule="atLeast"/>
        </w:trPr>
        <w:tc>
          <w:tcPr>
            <w:tcW w:w="1076" w:type="dxa"/>
            <w:vAlign w:val="top"/>
          </w:tcPr>
          <w:p>
            <w:pPr>
              <w:pStyle w:val="6"/>
              <w:spacing w:line="206" w:lineRule="auto"/>
            </w:pPr>
            <w:r>
              <w:rPr>
                <w:color w:val="231F20"/>
                <w:spacing w:val="-2"/>
              </w:rPr>
              <w:t>产品名称</w:t>
            </w:r>
          </w:p>
          <w:p>
            <w:pPr>
              <w:pStyle w:val="6"/>
              <w:spacing w:line="206" w:lineRule="auto"/>
            </w:pPr>
            <w:r>
              <w:rPr>
                <w:color w:val="231F20"/>
                <w:spacing w:val="-2"/>
              </w:rPr>
              <w:t>SOS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2"/>
              </w:rPr>
              <w:t>按键</w:t>
            </w:r>
          </w:p>
          <w:p>
            <w:pPr>
              <w:pStyle w:val="6"/>
              <w:spacing w:line="206" w:lineRule="auto"/>
              <w:ind w:left="7"/>
            </w:pPr>
            <w:r>
              <w:rPr>
                <w:color w:val="231F20"/>
                <w:spacing w:val="-3"/>
              </w:rPr>
              <w:t>亲情按键</w:t>
            </w:r>
          </w:p>
          <w:p>
            <w:pPr>
              <w:pStyle w:val="6"/>
              <w:spacing w:line="206" w:lineRule="auto"/>
              <w:ind w:left="10"/>
            </w:pPr>
            <w:r>
              <w:rPr>
                <w:color w:val="231F20"/>
                <w:spacing w:val="-4"/>
              </w:rPr>
              <w:t>紧急号码</w:t>
            </w:r>
          </w:p>
          <w:p>
            <w:pPr>
              <w:pStyle w:val="6"/>
              <w:spacing w:line="206" w:lineRule="auto"/>
              <w:ind w:left="7"/>
            </w:pPr>
            <w:r>
              <w:rPr>
                <w:color w:val="231F20"/>
                <w:spacing w:val="-3"/>
              </w:rPr>
              <w:t>亲情号码</w:t>
            </w:r>
          </w:p>
          <w:p>
            <w:pPr>
              <w:pStyle w:val="6"/>
              <w:spacing w:before="1" w:line="206" w:lineRule="auto"/>
              <w:ind w:left="2"/>
            </w:pPr>
            <w:r>
              <w:rPr>
                <w:color w:val="231F20"/>
                <w:spacing w:val="-2"/>
              </w:rPr>
              <w:t>工作温度</w:t>
            </w:r>
          </w:p>
          <w:p>
            <w:pPr>
              <w:pStyle w:val="6"/>
              <w:spacing w:line="206" w:lineRule="auto"/>
              <w:ind w:left="2"/>
            </w:pPr>
            <w:r>
              <w:rPr>
                <w:color w:val="231F20"/>
                <w:spacing w:val="-2"/>
              </w:rPr>
              <w:t>工作湿度</w:t>
            </w:r>
          </w:p>
          <w:p>
            <w:pPr>
              <w:pStyle w:val="6"/>
              <w:spacing w:before="1" w:line="206" w:lineRule="auto"/>
            </w:pPr>
            <w:r>
              <w:rPr>
                <w:color w:val="231F20"/>
                <w:spacing w:val="-2"/>
              </w:rPr>
              <w:t>输入电压</w:t>
            </w:r>
          </w:p>
          <w:p>
            <w:pPr>
              <w:pStyle w:val="6"/>
              <w:spacing w:line="206" w:lineRule="auto"/>
              <w:ind w:left="2"/>
            </w:pPr>
            <w:r>
              <w:rPr>
                <w:color w:val="231F20"/>
                <w:spacing w:val="-2"/>
              </w:rPr>
              <w:t>工作电流</w:t>
            </w:r>
          </w:p>
          <w:p>
            <w:pPr>
              <w:pStyle w:val="6"/>
              <w:spacing w:before="1" w:line="205" w:lineRule="auto"/>
              <w:ind w:left="12"/>
            </w:pPr>
            <w:r>
              <w:rPr>
                <w:color w:val="231F20"/>
                <w:spacing w:val="-4"/>
              </w:rPr>
              <w:t>电池容量</w:t>
            </w:r>
          </w:p>
          <w:p>
            <w:pPr>
              <w:pStyle w:val="6"/>
              <w:spacing w:line="200" w:lineRule="auto"/>
              <w:ind w:left="1"/>
            </w:pPr>
            <w:r>
              <w:rPr>
                <w:color w:val="231F20"/>
                <w:spacing w:val="-2"/>
              </w:rPr>
              <w:t>待机电流</w:t>
            </w:r>
          </w:p>
          <w:p>
            <w:pPr>
              <w:pStyle w:val="6"/>
              <w:spacing w:line="206" w:lineRule="auto"/>
              <w:ind w:left="8"/>
            </w:pPr>
            <w:r>
              <w:rPr>
                <w:color w:val="231F20"/>
                <w:spacing w:val="-3"/>
              </w:rPr>
              <w:t>安装间距</w:t>
            </w:r>
          </w:p>
          <w:p>
            <w:pPr>
              <w:pStyle w:val="6"/>
              <w:spacing w:before="1" w:line="206" w:lineRule="auto"/>
            </w:pPr>
            <w:r>
              <w:rPr>
                <w:color w:val="231F20"/>
                <w:spacing w:val="-2"/>
              </w:rPr>
              <w:t>产品尺寸</w:t>
            </w:r>
          </w:p>
          <w:p>
            <w:pPr>
              <w:pStyle w:val="6"/>
              <w:spacing w:line="206" w:lineRule="auto"/>
            </w:pPr>
            <w:r>
              <w:rPr>
                <w:color w:val="231F20"/>
                <w:spacing w:val="-2"/>
              </w:rPr>
              <w:t>使用场合</w:t>
            </w:r>
          </w:p>
          <w:p>
            <w:pPr>
              <w:pStyle w:val="6"/>
              <w:spacing w:before="1" w:line="206" w:lineRule="auto"/>
              <w:ind w:left="2"/>
            </w:pPr>
            <w:r>
              <w:rPr>
                <w:color w:val="231F20"/>
                <w:spacing w:val="-2"/>
              </w:rPr>
              <w:t>配套设备</w:t>
            </w:r>
          </w:p>
          <w:p>
            <w:pPr>
              <w:pStyle w:val="6"/>
              <w:spacing w:line="206" w:lineRule="auto"/>
              <w:ind w:left="1"/>
            </w:pPr>
            <w:r>
              <w:rPr>
                <w:color w:val="231F20"/>
                <w:spacing w:val="-2"/>
              </w:rPr>
              <w:t>参数设置</w:t>
            </w:r>
          </w:p>
          <w:p>
            <w:pPr>
              <w:pStyle w:val="6"/>
              <w:spacing w:before="1" w:line="222" w:lineRule="auto"/>
              <w:ind w:left="4"/>
            </w:pPr>
            <w:r>
              <w:rPr>
                <w:color w:val="231F20"/>
                <w:spacing w:val="-2"/>
              </w:rPr>
              <w:t>主要功能</w:t>
            </w:r>
          </w:p>
          <w:p>
            <w:pPr>
              <w:pStyle w:val="6"/>
              <w:spacing w:before="245" w:line="217" w:lineRule="auto"/>
            </w:pPr>
            <w:r>
              <w:rPr>
                <w:color w:val="231F20"/>
                <w:spacing w:val="-2"/>
              </w:rPr>
              <w:t>外壳材质</w:t>
            </w:r>
          </w:p>
          <w:p>
            <w:pPr>
              <w:pStyle w:val="6"/>
              <w:spacing w:line="217" w:lineRule="auto"/>
              <w:ind w:left="5"/>
            </w:pPr>
            <w:r>
              <w:rPr>
                <w:color w:val="231F20"/>
                <w:spacing w:val="-3"/>
              </w:rPr>
              <w:t>充电接口</w:t>
            </w:r>
          </w:p>
          <w:p>
            <w:pPr>
              <w:pStyle w:val="6"/>
              <w:spacing w:before="1" w:line="183" w:lineRule="auto"/>
              <w:ind w:left="5"/>
            </w:pPr>
            <w:r>
              <w:rPr>
                <w:color w:val="231F20"/>
                <w:spacing w:val="-3"/>
              </w:rPr>
              <w:t>充电时间</w:t>
            </w:r>
          </w:p>
        </w:tc>
        <w:tc>
          <w:tcPr>
            <w:tcW w:w="4320" w:type="dxa"/>
            <w:vAlign w:val="top"/>
          </w:tcPr>
          <w:p>
            <w:pPr>
              <w:pStyle w:val="6"/>
              <w:spacing w:before="2" w:line="207" w:lineRule="auto"/>
              <w:ind w:left="362"/>
            </w:pPr>
            <w:r>
              <w:rPr>
                <w:color w:val="231F20"/>
                <w:spacing w:val="-8"/>
              </w:rPr>
              <w:t>4G 紧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8"/>
              </w:rPr>
              <w:t>急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8"/>
              </w:rPr>
              <w:t>呼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叫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8"/>
              </w:rPr>
              <w:t>报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8"/>
              </w:rPr>
              <w:t>警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8"/>
              </w:rPr>
              <w:t>器</w:t>
            </w:r>
          </w:p>
          <w:p>
            <w:pPr>
              <w:pStyle w:val="6"/>
              <w:spacing w:line="206" w:lineRule="auto"/>
              <w:ind w:left="376"/>
            </w:pPr>
            <w:r>
              <w:rPr>
                <w:color w:val="231F20"/>
                <w:spacing w:val="-9"/>
              </w:rPr>
              <w:t>1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9"/>
              </w:rPr>
              <w:t>个</w:t>
            </w:r>
          </w:p>
          <w:p>
            <w:pPr>
              <w:pStyle w:val="6"/>
              <w:spacing w:line="206" w:lineRule="auto"/>
              <w:ind w:left="385"/>
            </w:pPr>
            <w:r>
              <w:rPr>
                <w:color w:val="231F20"/>
                <w:spacing w:val="-3"/>
              </w:rPr>
              <w:t>2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3"/>
              </w:rPr>
              <w:t>个</w:t>
            </w:r>
          </w:p>
          <w:p>
            <w:pPr>
              <w:pStyle w:val="6"/>
              <w:spacing w:line="206" w:lineRule="auto"/>
              <w:ind w:left="383"/>
            </w:pPr>
            <w:r>
              <w:rPr>
                <w:color w:val="231F20"/>
                <w:spacing w:val="-2"/>
              </w:rPr>
              <w:t>5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2"/>
              </w:rPr>
              <w:t>个</w:t>
            </w:r>
          </w:p>
          <w:p>
            <w:pPr>
              <w:pStyle w:val="6"/>
              <w:spacing w:line="206" w:lineRule="auto"/>
              <w:ind w:left="385"/>
            </w:pPr>
            <w:r>
              <w:rPr>
                <w:color w:val="231F20"/>
                <w:spacing w:val="-3"/>
              </w:rPr>
              <w:t>2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3"/>
              </w:rPr>
              <w:t>个</w:t>
            </w:r>
          </w:p>
          <w:p>
            <w:pPr>
              <w:pStyle w:val="6"/>
              <w:spacing w:line="206" w:lineRule="auto"/>
              <w:ind w:left="383"/>
            </w:pPr>
            <w:r>
              <w:rPr>
                <w:color w:val="231F20"/>
                <w:spacing w:val="-1"/>
              </w:rPr>
              <w:t>-10℃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1"/>
              </w:rPr>
              <w:t>--70℃</w:t>
            </w:r>
          </w:p>
          <w:p>
            <w:pPr>
              <w:pStyle w:val="6"/>
              <w:spacing w:before="1" w:line="206" w:lineRule="auto"/>
              <w:ind w:left="383"/>
            </w:pPr>
            <w:r>
              <w:rPr>
                <w:color w:val="231F20"/>
                <w:spacing w:val="-1"/>
              </w:rPr>
              <w:t>5~95%RH</w:t>
            </w:r>
          </w:p>
          <w:p>
            <w:pPr>
              <w:pStyle w:val="6"/>
              <w:spacing w:line="234" w:lineRule="auto"/>
              <w:ind w:left="383"/>
            </w:pPr>
            <w:r>
              <w:rPr>
                <w:color w:val="231F20"/>
                <w:spacing w:val="-2"/>
              </w:rPr>
              <w:t>5V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-2"/>
              </w:rPr>
              <w:t>DC/1A</w:t>
            </w:r>
          </w:p>
          <w:p>
            <w:pPr>
              <w:pStyle w:val="6"/>
              <w:spacing w:before="1" w:line="184" w:lineRule="auto"/>
              <w:ind w:left="385"/>
            </w:pPr>
            <w:r>
              <w:rPr>
                <w:color w:val="231F20"/>
                <w:spacing w:val="-1"/>
              </w:rPr>
              <w:t>80mA</w:t>
            </w:r>
          </w:p>
          <w:p>
            <w:pPr>
              <w:pStyle w:val="6"/>
              <w:spacing w:before="21" w:line="206" w:lineRule="auto"/>
              <w:ind w:left="382"/>
            </w:pPr>
            <w:r>
              <w:rPr>
                <w:color w:val="231F20"/>
                <w:spacing w:val="-1"/>
              </w:rPr>
              <w:t>900mA</w:t>
            </w:r>
          </w:p>
          <w:p>
            <w:pPr>
              <w:pStyle w:val="6"/>
              <w:spacing w:line="185" w:lineRule="auto"/>
              <w:ind w:left="387"/>
            </w:pPr>
            <w:r>
              <w:rPr>
                <w:color w:val="231F20"/>
                <w:spacing w:val="-2"/>
              </w:rPr>
              <w:t>3mA</w:t>
            </w:r>
          </w:p>
          <w:p>
            <w:pPr>
              <w:pStyle w:val="6"/>
              <w:spacing w:before="22" w:line="179" w:lineRule="auto"/>
              <w:ind w:left="383"/>
            </w:pPr>
            <w:r>
              <w:rPr>
                <w:color w:val="231F20"/>
                <w:spacing w:val="-1"/>
              </w:rPr>
              <w:t>59mm</w:t>
            </w:r>
          </w:p>
          <w:p>
            <w:pPr>
              <w:pStyle w:val="6"/>
              <w:spacing w:line="206" w:lineRule="auto"/>
              <w:ind w:left="396"/>
            </w:pPr>
            <w:r>
              <w:rPr>
                <w:color w:val="231F20"/>
                <w:spacing w:val="-4"/>
              </w:rPr>
              <w:t>110x45x24mm(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4"/>
              </w:rPr>
              <w:t>长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4"/>
              </w:rPr>
              <w:t>x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4"/>
              </w:rPr>
              <w:t>宽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4"/>
              </w:rPr>
              <w:t>x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厚）</w:t>
            </w:r>
          </w:p>
          <w:p>
            <w:pPr>
              <w:pStyle w:val="6"/>
              <w:spacing w:before="1" w:line="206" w:lineRule="auto"/>
              <w:ind w:left="385"/>
            </w:pPr>
            <w:r>
              <w:rPr>
                <w:color w:val="231F20"/>
                <w:spacing w:val="-1"/>
              </w:rPr>
              <w:t>壁挂式紧急呼叫</w:t>
            </w:r>
          </w:p>
          <w:p>
            <w:pPr>
              <w:pStyle w:val="6"/>
              <w:spacing w:line="206" w:lineRule="auto"/>
              <w:ind w:left="387"/>
            </w:pPr>
            <w:r>
              <w:rPr>
                <w:color w:val="231F20"/>
                <w:spacing w:val="-2"/>
              </w:rPr>
              <w:t>喇叭、电源</w:t>
            </w:r>
          </w:p>
          <w:p>
            <w:pPr>
              <w:pStyle w:val="6"/>
              <w:spacing w:before="1" w:line="206" w:lineRule="auto"/>
              <w:ind w:left="386"/>
            </w:pPr>
            <w:r>
              <w:rPr>
                <w:color w:val="231F20"/>
                <w:spacing w:val="-1"/>
              </w:rPr>
              <w:t>物联网小程序</w:t>
            </w:r>
          </w:p>
          <w:p>
            <w:pPr>
              <w:pStyle w:val="6"/>
              <w:spacing w:line="213" w:lineRule="auto"/>
              <w:ind w:left="385" w:firstLine="1"/>
            </w:pPr>
            <w:r>
              <w:rPr>
                <w:color w:val="231F20"/>
                <w:spacing w:val="-6"/>
              </w:rPr>
              <w:t>SOS 紧急报警，亲情呼叫、备忘录语音提</w:t>
            </w:r>
            <w:r>
              <w:rPr>
                <w:color w:val="231F20"/>
                <w:spacing w:val="-7"/>
              </w:rPr>
              <w:t>醒、</w:t>
            </w:r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  <w:spacing w:val="-7"/>
              </w:rPr>
              <w:t>骚扰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>电话拦截、物联网平台管理、微信小程序管理</w:t>
            </w:r>
          </w:p>
          <w:p>
            <w:pPr>
              <w:pStyle w:val="6"/>
              <w:spacing w:before="35" w:line="221" w:lineRule="auto"/>
              <w:ind w:left="367"/>
            </w:pPr>
            <w:r>
              <w:rPr>
                <w:color w:val="231F20"/>
                <w:spacing w:val="-4"/>
              </w:rPr>
              <w:t>塑料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4"/>
              </w:rPr>
              <w:t>+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4"/>
              </w:rPr>
              <w:t>硅胶</w:t>
            </w:r>
          </w:p>
          <w:p>
            <w:pPr>
              <w:pStyle w:val="6"/>
              <w:spacing w:before="37" w:line="184" w:lineRule="auto"/>
              <w:ind w:left="366"/>
            </w:pPr>
            <w:r>
              <w:rPr>
                <w:color w:val="231F20"/>
                <w:spacing w:val="-2"/>
              </w:rPr>
              <w:t>Type-C</w:t>
            </w:r>
          </w:p>
          <w:p>
            <w:pPr>
              <w:pStyle w:val="6"/>
              <w:spacing w:before="1" w:line="175" w:lineRule="auto"/>
              <w:ind w:left="365"/>
            </w:pPr>
            <w:r>
              <w:rPr>
                <w:color w:val="231F20"/>
                <w:spacing w:val="-3"/>
              </w:rPr>
              <w:t>3-5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3"/>
              </w:rPr>
              <w:t>小时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06" w:h="16838"/>
          <w:pgMar w:top="0" w:right="282" w:bottom="334" w:left="0" w:header="0" w:footer="119" w:gutter="0"/>
          <w:cols w:equalWidth="0" w:num="2">
            <w:col w:w="6082" w:space="100"/>
            <w:col w:w="5442"/>
          </w:cols>
        </w:sectPr>
      </w:pPr>
    </w:p>
    <w:p>
      <w:pPr>
        <w:pStyle w:val="2"/>
        <w:spacing w:before="57" w:line="221" w:lineRule="auto"/>
        <w:ind w:left="78"/>
        <w:outlineLvl w:val="6"/>
        <w:rPr>
          <w:sz w:val="28"/>
          <w:szCs w:val="28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5092700</wp:posOffset>
            </wp:positionH>
            <wp:positionV relativeFrom="page">
              <wp:posOffset>5822315</wp:posOffset>
            </wp:positionV>
            <wp:extent cx="1394460" cy="1408430"/>
            <wp:effectExtent l="0" t="0" r="15240" b="1270"/>
            <wp:wrapNone/>
            <wp:docPr id="8" name="IM 8" descr="I:/桌面/图片8a.png图片8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I:/桌面/图片8a.png图片8a"/>
                    <pic:cNvPicPr/>
                  </pic:nvPicPr>
                  <pic:blipFill>
                    <a:blip r:embed="rId11"/>
                    <a:srcRect l="518" r="518"/>
                    <a:stretch>
                      <a:fillRect/>
                    </a:stretch>
                  </pic:blipFill>
                  <pic:spPr>
                    <a:xfrm>
                      <a:off x="0" y="0"/>
                      <a:ext cx="1394443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5098415</wp:posOffset>
            </wp:positionH>
            <wp:positionV relativeFrom="page">
              <wp:posOffset>8328025</wp:posOffset>
            </wp:positionV>
            <wp:extent cx="1439545" cy="1473200"/>
            <wp:effectExtent l="0" t="0" r="8255" b="12700"/>
            <wp:wrapNone/>
            <wp:docPr id="10" name="IM 10" descr="I:/桌面/图片10a.png图片1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 descr="I:/桌面/图片10a.png图片10a"/>
                    <pic:cNvPicPr/>
                  </pic:nvPicPr>
                  <pic:blipFill>
                    <a:blip r:embed="rId12"/>
                    <a:srcRect l="1142" r="1142"/>
                    <a:stretch>
                      <a:fillRect/>
                    </a:stretch>
                  </pic:blipFill>
                  <pic:spPr>
                    <a:xfrm>
                      <a:off x="0" y="0"/>
                      <a:ext cx="143963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  <w:szCs w:val="28"/>
          <w14:textOutline w14:w="6527" w14:cap="flat" w14:cmpd="sng">
            <w14:solidFill>
              <w14:srgbClr w14:val="000000"/>
            </w14:solidFill>
            <w14:prstDash w14:val="solid"/>
            <w14:miter w14:val="0"/>
          </w14:textOutline>
        </w:rPr>
        <w:t>六、开机使用说明</w:t>
      </w:r>
    </w:p>
    <w:p>
      <w:pPr>
        <w:pStyle w:val="2"/>
        <w:spacing w:before="142" w:line="223" w:lineRule="auto"/>
        <w:ind w:left="67"/>
        <w:rPr>
          <w:sz w:val="21"/>
          <w:szCs w:val="21"/>
        </w:rPr>
      </w:pPr>
      <w:r>
        <w:rPr>
          <w:spacing w:val="-2"/>
          <w:sz w:val="21"/>
          <w:szCs w:val="21"/>
        </w:rPr>
        <w:t>(一)在设备的底部“POWER”接口通电。</w:t>
      </w:r>
    </w:p>
    <w:p>
      <w:pPr>
        <w:pStyle w:val="2"/>
        <w:spacing w:before="53" w:line="242" w:lineRule="auto"/>
        <w:ind w:left="28" w:right="31" w:firstLine="38"/>
        <w:rPr>
          <w:sz w:val="21"/>
          <w:szCs w:val="21"/>
        </w:rPr>
      </w:pPr>
      <w:r>
        <w:rPr>
          <w:spacing w:val="-7"/>
          <w:sz w:val="21"/>
          <w:szCs w:val="21"/>
        </w:rPr>
        <w:t>(二)等待5</w:t>
      </w:r>
      <w:r>
        <w:rPr>
          <w:spacing w:val="-59"/>
          <w:sz w:val="21"/>
          <w:szCs w:val="21"/>
        </w:rPr>
        <w:t xml:space="preserve"> </w:t>
      </w:r>
      <w:r>
        <w:rPr>
          <w:spacing w:val="-7"/>
          <w:sz w:val="21"/>
          <w:szCs w:val="21"/>
        </w:rPr>
        <w:t>秒，语音播报：设备已经启动；已连接到服务</w:t>
      </w:r>
      <w:r>
        <w:rPr>
          <w:sz w:val="21"/>
          <w:szCs w:val="21"/>
        </w:rPr>
        <w:t xml:space="preserve"> 器，信号五格可以，小程序控制。</w:t>
      </w:r>
    </w:p>
    <w:p>
      <w:pPr>
        <w:pStyle w:val="2"/>
        <w:spacing w:before="240" w:line="222" w:lineRule="auto"/>
        <w:ind w:left="54"/>
        <w:outlineLvl w:val="6"/>
        <w:rPr>
          <w:sz w:val="28"/>
          <w:szCs w:val="28"/>
        </w:rPr>
      </w:pPr>
      <w:r>
        <w:rPr>
          <w:spacing w:val="-1"/>
          <w:sz w:val="28"/>
          <w:szCs w:val="28"/>
          <w14:textOutline w14:w="6527" w14:cap="flat" w14:cmpd="sng">
            <w14:solidFill>
              <w14:srgbClr w14:val="000000"/>
            </w14:solidFill>
            <w14:prstDash w14:val="solid"/>
            <w14:miter w14:val="0"/>
          </w14:textOutline>
        </w:rPr>
        <w:t>七、按键功能介绍</w:t>
      </w:r>
    </w:p>
    <w:p>
      <w:pPr>
        <w:pStyle w:val="2"/>
        <w:spacing w:before="128" w:line="221" w:lineRule="auto"/>
        <w:ind w:left="39"/>
        <w:rPr>
          <w:sz w:val="24"/>
          <w:szCs w:val="24"/>
        </w:rPr>
      </w:pPr>
      <w:r>
        <w:rPr>
          <w:color w:val="231F20"/>
          <w:spacing w:val="-6"/>
          <w:sz w:val="24"/>
          <w:szCs w:val="24"/>
          <w14:textOutline w14:w="5080" w14:cap="flat" w14:cmpd="sng">
            <w14:solidFill>
              <w14:srgbClr w14:val="231F20"/>
            </w14:solidFill>
            <w14:prstDash w14:val="solid"/>
            <w14:miter w14:val="0"/>
          </w14:textOutline>
        </w:rPr>
        <w:t>(一)、SOS</w:t>
      </w:r>
      <w:r>
        <w:rPr>
          <w:color w:val="231F20"/>
          <w:spacing w:val="31"/>
          <w:sz w:val="24"/>
          <w:szCs w:val="24"/>
        </w:rPr>
        <w:t xml:space="preserve"> </w:t>
      </w:r>
      <w:r>
        <w:rPr>
          <w:color w:val="231F20"/>
          <w:spacing w:val="-6"/>
          <w:sz w:val="24"/>
          <w:szCs w:val="24"/>
          <w14:textOutline w14:w="5080" w14:cap="flat" w14:cmpd="sng">
            <w14:solidFill>
              <w14:srgbClr w14:val="231F20"/>
            </w14:solidFill>
            <w14:prstDash w14:val="solid"/>
            <w14:miter w14:val="0"/>
          </w14:textOutline>
        </w:rPr>
        <w:t>紧急求助按钮</w:t>
      </w:r>
    </w:p>
    <w:p>
      <w:pPr>
        <w:pStyle w:val="2"/>
        <w:spacing w:before="149" w:line="220" w:lineRule="auto"/>
        <w:ind w:left="38"/>
        <w:rPr>
          <w:sz w:val="22"/>
          <w:szCs w:val="22"/>
        </w:rPr>
      </w:pPr>
      <w:r>
        <w:rPr>
          <w:spacing w:val="-2"/>
          <w:sz w:val="22"/>
          <w:szCs w:val="22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紧急呼叫</w:t>
      </w:r>
      <w:r>
        <w:rPr>
          <w:spacing w:val="-2"/>
          <w:sz w:val="22"/>
          <w:szCs w:val="22"/>
        </w:rPr>
        <w:t>：短按一下“SOS”按钮。</w:t>
      </w:r>
    </w:p>
    <w:p>
      <w:pPr>
        <w:pStyle w:val="2"/>
        <w:spacing w:before="127" w:line="390" w:lineRule="exact"/>
        <w:ind w:left="33"/>
        <w:rPr>
          <w:sz w:val="24"/>
          <w:szCs w:val="24"/>
        </w:rPr>
      </w:pPr>
      <w:r>
        <w:rPr>
          <w:color w:val="231F20"/>
          <w:spacing w:val="-6"/>
          <w:position w:val="10"/>
          <w:sz w:val="24"/>
          <w:szCs w:val="24"/>
          <w14:textOutline w14:w="4356" w14:cap="flat" w14:cmpd="sng">
            <w14:solidFill>
              <w14:srgbClr w14:val="231F20"/>
            </w14:solidFill>
            <w14:prstDash w14:val="solid"/>
            <w14:miter w14:val="0"/>
          </w14:textOutline>
        </w:rPr>
        <w:t>(二)1、2亲情按钮</w:t>
      </w:r>
    </w:p>
    <w:p>
      <w:pPr>
        <w:pStyle w:val="2"/>
        <w:spacing w:line="222" w:lineRule="auto"/>
        <w:ind w:left="14"/>
        <w:rPr>
          <w:sz w:val="24"/>
          <w:szCs w:val="24"/>
        </w:rPr>
      </w:pPr>
      <w:r>
        <w:rPr>
          <w:color w:val="231F20"/>
          <w:spacing w:val="-9"/>
          <w:sz w:val="24"/>
          <w:szCs w:val="24"/>
          <w14:textOutline w14:w="3810" w14:cap="flat" w14:cmpd="sng">
            <w14:solidFill>
              <w14:srgbClr w14:val="231F20"/>
            </w14:solidFill>
            <w14:prstDash w14:val="solid"/>
            <w14:miter w14:val="0"/>
          </w14:textOutline>
        </w:rPr>
        <w:t>1)</w:t>
      </w:r>
      <w:r>
        <w:rPr>
          <w:color w:val="231F20"/>
          <w:spacing w:val="-44"/>
          <w:sz w:val="24"/>
          <w:szCs w:val="24"/>
        </w:rPr>
        <w:t xml:space="preserve"> </w:t>
      </w:r>
      <w:r>
        <w:rPr>
          <w:color w:val="231F20"/>
          <w:spacing w:val="-9"/>
          <w:sz w:val="24"/>
          <w:szCs w:val="24"/>
          <w14:textOutline w14:w="3810" w14:cap="flat" w14:cmpd="sng">
            <w14:solidFill>
              <w14:srgbClr w14:val="231F20"/>
            </w14:solidFill>
            <w14:prstDash w14:val="solid"/>
            <w14:miter w14:val="0"/>
          </w14:textOutline>
        </w:rPr>
        <w:t>亲情</w:t>
      </w:r>
      <w:r>
        <w:rPr>
          <w:color w:val="231F20"/>
          <w:spacing w:val="-43"/>
          <w:sz w:val="24"/>
          <w:szCs w:val="24"/>
        </w:rPr>
        <w:t xml:space="preserve"> </w:t>
      </w:r>
      <w:r>
        <w:rPr>
          <w:color w:val="231F20"/>
          <w:spacing w:val="-9"/>
          <w:sz w:val="24"/>
          <w:szCs w:val="24"/>
          <w14:textOutline w14:w="3810" w14:cap="flat" w14:cmpd="sng">
            <w14:solidFill>
              <w14:srgbClr w14:val="231F20"/>
            </w14:solidFill>
            <w14:prstDash w14:val="solid"/>
            <w14:miter w14:val="0"/>
          </w14:textOutline>
        </w:rPr>
        <w:t>1</w:t>
      </w:r>
      <w:r>
        <w:rPr>
          <w:color w:val="231F20"/>
          <w:spacing w:val="-56"/>
          <w:sz w:val="24"/>
          <w:szCs w:val="24"/>
        </w:rPr>
        <w:t xml:space="preserve"> </w:t>
      </w:r>
      <w:r>
        <w:rPr>
          <w:color w:val="231F20"/>
          <w:spacing w:val="-9"/>
          <w:sz w:val="24"/>
          <w:szCs w:val="24"/>
          <w14:textOutline w14:w="3810" w14:cap="flat" w14:cmpd="sng">
            <w14:solidFill>
              <w14:srgbClr w14:val="231F20"/>
            </w14:solidFill>
            <w14:prstDash w14:val="solid"/>
            <w14:miter w14:val="0"/>
          </w14:textOutline>
        </w:rPr>
        <w:t>按钮：</w:t>
      </w:r>
    </w:p>
    <w:p>
      <w:pPr>
        <w:pStyle w:val="2"/>
        <w:spacing w:before="73" w:line="222" w:lineRule="auto"/>
        <w:ind w:left="301"/>
        <w:rPr>
          <w:sz w:val="21"/>
          <w:szCs w:val="21"/>
        </w:rPr>
      </w:pPr>
      <w:r>
        <w:rPr>
          <w:color w:val="231F20"/>
          <w:spacing w:val="2"/>
          <w:sz w:val="21"/>
          <w:szCs w:val="21"/>
        </w:rPr>
        <w:t>短按按钮：呼叫亲情号码</w:t>
      </w:r>
      <w:r>
        <w:rPr>
          <w:color w:val="231F20"/>
          <w:spacing w:val="-15"/>
          <w:sz w:val="21"/>
          <w:szCs w:val="21"/>
        </w:rPr>
        <w:t xml:space="preserve"> </w:t>
      </w:r>
      <w:r>
        <w:rPr>
          <w:color w:val="231F20"/>
          <w:spacing w:val="2"/>
          <w:sz w:val="21"/>
          <w:szCs w:val="21"/>
        </w:rPr>
        <w:t>1</w:t>
      </w:r>
    </w:p>
    <w:p>
      <w:pPr>
        <w:pStyle w:val="2"/>
        <w:spacing w:before="110" w:line="222" w:lineRule="auto"/>
        <w:rPr>
          <w:sz w:val="21"/>
          <w:szCs w:val="21"/>
        </w:rPr>
      </w:pPr>
      <w:r>
        <w:rPr>
          <w:color w:val="231F20"/>
          <w:spacing w:val="-8"/>
          <w:sz w:val="21"/>
          <w:szCs w:val="21"/>
          <w14:textOutline w14:w="3810" w14:cap="flat" w14:cmpd="sng">
            <w14:solidFill>
              <w14:srgbClr w14:val="231F20"/>
            </w14:solidFill>
            <w14:prstDash w14:val="solid"/>
            <w14:miter w14:val="0"/>
          </w14:textOutline>
        </w:rPr>
        <w:t>2)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pacing w:val="-8"/>
          <w:sz w:val="21"/>
          <w:szCs w:val="21"/>
          <w14:textOutline w14:w="3810" w14:cap="flat" w14:cmpd="sng">
            <w14:solidFill>
              <w14:srgbClr w14:val="231F20"/>
            </w14:solidFill>
            <w14:prstDash w14:val="solid"/>
            <w14:miter w14:val="0"/>
          </w14:textOutline>
        </w:rPr>
        <w:t>亲情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pacing w:val="-8"/>
          <w:sz w:val="21"/>
          <w:szCs w:val="21"/>
          <w14:textOutline w14:w="3810" w14:cap="flat" w14:cmpd="sng">
            <w14:solidFill>
              <w14:srgbClr w14:val="231F20"/>
            </w14:solidFill>
            <w14:prstDash w14:val="solid"/>
            <w14:miter w14:val="0"/>
          </w14:textOutline>
        </w:rPr>
        <w:t>2</w:t>
      </w:r>
      <w:r>
        <w:rPr>
          <w:color w:val="231F20"/>
          <w:spacing w:val="-39"/>
          <w:sz w:val="21"/>
          <w:szCs w:val="21"/>
        </w:rPr>
        <w:t xml:space="preserve"> </w:t>
      </w:r>
      <w:r>
        <w:rPr>
          <w:color w:val="231F20"/>
          <w:spacing w:val="-8"/>
          <w:sz w:val="21"/>
          <w:szCs w:val="21"/>
          <w14:textOutline w14:w="3810" w14:cap="flat" w14:cmpd="sng">
            <w14:solidFill>
              <w14:srgbClr w14:val="231F20"/>
            </w14:solidFill>
            <w14:prstDash w14:val="solid"/>
            <w14:miter w14:val="0"/>
          </w14:textOutline>
        </w:rPr>
        <w:t>按钮：</w:t>
      </w:r>
    </w:p>
    <w:p>
      <w:pPr>
        <w:pStyle w:val="2"/>
        <w:spacing w:before="14" w:line="222" w:lineRule="auto"/>
        <w:ind w:left="326"/>
        <w:rPr>
          <w:sz w:val="21"/>
          <w:szCs w:val="21"/>
        </w:rPr>
      </w:pPr>
      <w:r>
        <w:rPr>
          <w:color w:val="231F20"/>
          <w:spacing w:val="2"/>
          <w:sz w:val="21"/>
          <w:szCs w:val="21"/>
        </w:rPr>
        <w:t>短按按钮：呼叫亲情号码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pacing w:val="2"/>
          <w:sz w:val="21"/>
          <w:szCs w:val="21"/>
        </w:rPr>
        <w:t>2</w:t>
      </w:r>
    </w:p>
    <w:p>
      <w:pPr>
        <w:pStyle w:val="2"/>
        <w:spacing w:before="14" w:line="222" w:lineRule="auto"/>
        <w:ind w:left="11"/>
        <w:rPr>
          <w:sz w:val="21"/>
          <w:szCs w:val="21"/>
        </w:rPr>
      </w:pPr>
      <w:r>
        <w:rPr>
          <w:color w:val="231F20"/>
          <w:spacing w:val="6"/>
          <w:sz w:val="21"/>
          <w:szCs w:val="21"/>
          <w14:textOutline w14:w="3810" w14:cap="flat" w14:cmpd="sng">
            <w14:solidFill>
              <w14:srgbClr w14:val="231F20"/>
            </w14:solidFill>
            <w14:prstDash w14:val="solid"/>
            <w14:miter w14:val="0"/>
          </w14:textOutline>
        </w:rPr>
        <w:t>接听/挂机：</w:t>
      </w:r>
      <w:r>
        <w:rPr>
          <w:color w:val="231F20"/>
          <w:spacing w:val="6"/>
          <w:sz w:val="21"/>
          <w:szCs w:val="21"/>
        </w:rPr>
        <w:t>短按任意键可进行操作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2"/>
        <w:spacing w:before="92" w:line="618" w:lineRule="exact"/>
        <w:ind w:left="73"/>
        <w:rPr>
          <w:sz w:val="28"/>
          <w:szCs w:val="28"/>
        </w:rPr>
      </w:pPr>
      <w:r>
        <w:rPr>
          <w:spacing w:val="14"/>
          <w:position w:val="25"/>
          <w:sz w:val="28"/>
          <w:szCs w:val="28"/>
          <w14:textOutline w14:w="6527" w14:cap="flat" w14:cmpd="sng">
            <w14:solidFill>
              <w14:srgbClr w14:val="000000"/>
            </w14:solidFill>
            <w14:prstDash w14:val="solid"/>
            <w14:miter w14:val="0"/>
          </w14:textOutline>
        </w:rPr>
        <w:t>八、云联网平台使用方法</w:t>
      </w:r>
    </w:p>
    <w:p>
      <w:pPr>
        <w:pStyle w:val="2"/>
        <w:spacing w:before="1" w:line="224" w:lineRule="auto"/>
        <w:ind w:left="249"/>
        <w:rPr>
          <w:sz w:val="24"/>
          <w:szCs w:val="24"/>
        </w:rPr>
      </w:pPr>
      <w:r>
        <w:rPr>
          <w:spacing w:val="-2"/>
          <w:sz w:val="28"/>
          <w:szCs w:val="28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(一)</w:t>
      </w:r>
      <w:r>
        <w:rPr>
          <w:spacing w:val="-2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关注公众号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pStyle w:val="2"/>
        <w:spacing w:before="68" w:line="222" w:lineRule="auto"/>
        <w:ind w:left="65"/>
        <w:rPr>
          <w:sz w:val="21"/>
          <w:szCs w:val="21"/>
        </w:rPr>
      </w:pPr>
      <w:r>
        <w:rPr>
          <w:color w:val="FF0000"/>
          <w:spacing w:val="7"/>
          <w:sz w:val="21"/>
          <w:szCs w:val="21"/>
          <w14:textOutline w14:w="4356" w14:cap="flat" w14:cmpd="sng">
            <w14:solidFill>
              <w14:srgbClr w14:val="FF0000"/>
            </w14:solidFill>
            <w14:prstDash w14:val="solid"/>
            <w14:miter w14:val="0"/>
          </w14:textOutline>
        </w:rPr>
        <w:t>（微信扫描下方二维码/搜索“物联网</w:t>
      </w:r>
      <w:r>
        <w:rPr>
          <w:color w:val="FF0000"/>
          <w:sz w:val="21"/>
          <w:szCs w:val="21"/>
          <w14:textOutline w14:w="4356" w14:cap="flat" w14:cmpd="sng">
            <w14:solidFill>
              <w14:srgbClr w14:val="FF0000"/>
            </w14:solidFill>
            <w14:prstDash w14:val="solid"/>
            <w14:miter w14:val="0"/>
          </w14:textOutline>
        </w:rPr>
        <w:t>Alarm</w:t>
      </w:r>
      <w:r>
        <w:rPr>
          <w:color w:val="FF0000"/>
          <w:spacing w:val="7"/>
          <w:sz w:val="21"/>
          <w:szCs w:val="21"/>
          <w14:textOutline w14:w="4356" w14:cap="flat" w14:cmpd="sng">
            <w14:solidFill>
              <w14:srgbClr w14:val="FF0000"/>
            </w14:solidFill>
            <w14:prstDash w14:val="solid"/>
            <w14:miter w14:val="0"/>
          </w14:textOutline>
        </w:rPr>
        <w:t>”）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1" w:line="2157" w:lineRule="exact"/>
        <w:ind w:firstLine="1228"/>
      </w:pPr>
      <w:r>
        <w:rPr>
          <w:position w:val="-43"/>
        </w:rPr>
        <w:drawing>
          <wp:inline distT="0" distB="0" distL="0" distR="0">
            <wp:extent cx="1441450" cy="1369695"/>
            <wp:effectExtent l="0" t="0" r="6350" b="1905"/>
            <wp:docPr id="12" name="IM 12" descr="I:/桌面/物联网公众号.jpg物联网公众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 descr="I:/桌面/物联网公众号.jpg物联网公众号"/>
                    <pic:cNvPicPr/>
                  </pic:nvPicPr>
                  <pic:blipFill>
                    <a:blip r:embed="rId13"/>
                    <a:srcRect t="2797" b="2797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pStyle w:val="2"/>
        <w:spacing w:before="91" w:line="189" w:lineRule="auto"/>
        <w:ind w:left="183"/>
        <w:rPr>
          <w:sz w:val="24"/>
          <w:szCs w:val="24"/>
        </w:rPr>
      </w:pPr>
      <w:r>
        <w:rPr>
          <w:spacing w:val="-6"/>
          <w:sz w:val="28"/>
          <w:szCs w:val="28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(四)</w:t>
      </w:r>
      <w:r>
        <w:rPr>
          <w:color w:val="231F20"/>
          <w:spacing w:val="-6"/>
          <w:sz w:val="24"/>
          <w:szCs w:val="24"/>
          <w14:textOutline w14:w="4356" w14:cap="flat" w14:cmpd="sng">
            <w14:solidFill>
              <w14:srgbClr w14:val="231F20"/>
            </w14:solidFill>
            <w14:prstDash w14:val="solid"/>
            <w14:miter w14:val="0"/>
          </w14:textOutline>
        </w:rPr>
        <w:t>备忘录视频二维码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76" w:line="221" w:lineRule="auto"/>
        <w:ind w:left="847"/>
        <w:rPr>
          <w:sz w:val="24"/>
          <w:szCs w:val="24"/>
        </w:rPr>
      </w:pPr>
      <w:r>
        <w:rPr>
          <w:color w:val="231F20"/>
          <w:spacing w:val="-4"/>
          <w:sz w:val="24"/>
          <w:szCs w:val="24"/>
          <w14:textOutline w14:w="4356" w14:cap="flat" w14:cmpd="sng">
            <w14:solidFill>
              <w14:srgbClr w14:val="231F20"/>
            </w14:solidFill>
            <w14:prstDash w14:val="solid"/>
            <w14:miter w14:val="0"/>
          </w14:textOutline>
        </w:rPr>
        <w:t>(三)SET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4"/>
          <w:sz w:val="24"/>
          <w:szCs w:val="24"/>
          <w14:textOutline w14:w="4356" w14:cap="flat" w14:cmpd="sng">
            <w14:solidFill>
              <w14:srgbClr w14:val="231F20"/>
            </w14:solidFill>
            <w14:prstDash w14:val="solid"/>
            <w14:miter w14:val="0"/>
          </w14:textOutline>
        </w:rPr>
        <w:t>设置键操作说明</w:t>
      </w:r>
    </w:p>
    <w:p>
      <w:pPr>
        <w:pStyle w:val="2"/>
        <w:spacing w:before="146" w:line="204" w:lineRule="auto"/>
        <w:ind w:left="806" w:right="43" w:firstLine="6"/>
        <w:rPr>
          <w:sz w:val="21"/>
          <w:szCs w:val="21"/>
        </w:rPr>
      </w:pPr>
      <w:r>
        <w:rPr>
          <w:color w:val="231F20"/>
          <w:spacing w:val="-10"/>
          <w:sz w:val="21"/>
          <w:szCs w:val="21"/>
        </w:rPr>
        <w:t>1)  连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续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快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速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按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“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S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E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T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”</w:t>
      </w:r>
      <w:r>
        <w:rPr>
          <w:color w:val="231F20"/>
          <w:spacing w:val="-60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按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钮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两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下 ，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语</w:t>
      </w:r>
      <w:r>
        <w:rPr>
          <w:color w:val="231F20"/>
          <w:spacing w:val="-35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音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播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报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：</w:t>
      </w:r>
      <w:r>
        <w:rPr>
          <w:color w:val="231F20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手</w:t>
      </w:r>
      <w:r>
        <w:rPr>
          <w:color w:val="231F20"/>
          <w:spacing w:val="-35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动</w:t>
      </w:r>
      <w:r>
        <w:rPr>
          <w:color w:val="231F20"/>
          <w:spacing w:val="-41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接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听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开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启</w:t>
      </w:r>
      <w:r>
        <w:rPr>
          <w:color w:val="231F20"/>
          <w:spacing w:val="-46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/</w:t>
      </w:r>
      <w:r>
        <w:rPr>
          <w:color w:val="231F20"/>
          <w:spacing w:val="-30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防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骚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扰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模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式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开</w:t>
      </w:r>
      <w:r>
        <w:rPr>
          <w:color w:val="231F20"/>
          <w:spacing w:val="-41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启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231F20"/>
          <w:spacing w:val="-10"/>
          <w:sz w:val="21"/>
          <w:szCs w:val="21"/>
        </w:rPr>
        <w:t>。</w:t>
      </w:r>
    </w:p>
    <w:p>
      <w:pPr>
        <w:pStyle w:val="2"/>
        <w:spacing w:before="190" w:line="205" w:lineRule="auto"/>
        <w:ind w:left="803" w:right="40"/>
        <w:rPr>
          <w:sz w:val="21"/>
          <w:szCs w:val="21"/>
        </w:rPr>
      </w:pPr>
      <w:r>
        <w:rPr>
          <w:color w:val="231F20"/>
          <w:spacing w:val="-11"/>
          <w:sz w:val="21"/>
          <w:szCs w:val="21"/>
        </w:rPr>
        <w:t>2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）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连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续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快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速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按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“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S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E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T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”</w:t>
      </w:r>
      <w:r>
        <w:rPr>
          <w:color w:val="231F20"/>
          <w:spacing w:val="-60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按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钮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三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下 ，</w:t>
      </w:r>
      <w:r>
        <w:rPr>
          <w:color w:val="231F20"/>
          <w:spacing w:val="-41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语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音</w:t>
      </w:r>
      <w:r>
        <w:rPr>
          <w:color w:val="231F20"/>
          <w:spacing w:val="-41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播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报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：</w:t>
      </w:r>
      <w:r>
        <w:rPr>
          <w:color w:val="231F20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报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警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后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拨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通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号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码</w:t>
      </w:r>
      <w:r>
        <w:rPr>
          <w:color w:val="231F20"/>
          <w:spacing w:val="-34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即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可</w:t>
      </w:r>
      <w:r>
        <w:rPr>
          <w:color w:val="231F20"/>
          <w:spacing w:val="-45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/</w:t>
      </w:r>
      <w:r>
        <w:rPr>
          <w:color w:val="231F20"/>
          <w:spacing w:val="-35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需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要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拨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通</w:t>
      </w:r>
      <w:r>
        <w:rPr>
          <w:color w:val="231F20"/>
          <w:spacing w:val="-39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所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有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号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码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。</w:t>
      </w:r>
    </w:p>
    <w:p>
      <w:pPr>
        <w:pStyle w:val="2"/>
        <w:spacing w:before="155" w:line="197" w:lineRule="auto"/>
        <w:ind w:left="794" w:right="54" w:hanging="3"/>
        <w:jc w:val="both"/>
        <w:rPr>
          <w:sz w:val="21"/>
          <w:szCs w:val="21"/>
        </w:rPr>
      </w:pPr>
      <w:r>
        <w:rPr>
          <w:color w:val="231F20"/>
          <w:spacing w:val="-12"/>
          <w:sz w:val="21"/>
          <w:szCs w:val="21"/>
        </w:rPr>
        <w:t>3</w:t>
      </w:r>
      <w:r>
        <w:rPr>
          <w:color w:val="231F20"/>
          <w:spacing w:val="-17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）</w:t>
      </w:r>
      <w:r>
        <w:rPr>
          <w:color w:val="231F20"/>
          <w:spacing w:val="-39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连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续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快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速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按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“</w:t>
      </w:r>
      <w:r>
        <w:rPr>
          <w:color w:val="231F20"/>
          <w:spacing w:val="-41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S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E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T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”</w:t>
      </w:r>
      <w:r>
        <w:rPr>
          <w:color w:val="231F20"/>
          <w:spacing w:val="-60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按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钮</w:t>
      </w:r>
      <w:r>
        <w:rPr>
          <w:color w:val="231F20"/>
          <w:spacing w:val="-29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四</w:t>
      </w:r>
      <w:r>
        <w:rPr>
          <w:color w:val="231F20"/>
          <w:spacing w:val="-35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下 ，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语</w:t>
      </w:r>
      <w:r>
        <w:rPr>
          <w:color w:val="231F20"/>
          <w:spacing w:val="-35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音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播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报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231F20"/>
          <w:spacing w:val="-12"/>
          <w:sz w:val="21"/>
          <w:szCs w:val="21"/>
        </w:rPr>
        <w:t>：</w:t>
      </w:r>
      <w:r>
        <w:rPr>
          <w:color w:val="231F20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开</w:t>
      </w:r>
      <w:r>
        <w:rPr>
          <w:color w:val="231F20"/>
          <w:spacing w:val="-33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启</w:t>
      </w:r>
      <w:r>
        <w:rPr>
          <w:color w:val="231F20"/>
          <w:spacing w:val="13"/>
          <w:sz w:val="21"/>
          <w:szCs w:val="21"/>
        </w:rPr>
        <w:t xml:space="preserve">  </w:t>
      </w:r>
      <w:r>
        <w:rPr>
          <w:color w:val="231F20"/>
          <w:spacing w:val="-14"/>
          <w:sz w:val="21"/>
          <w:szCs w:val="21"/>
        </w:rPr>
        <w:t>1</w:t>
      </w:r>
      <w:r>
        <w:rPr>
          <w:color w:val="231F20"/>
          <w:spacing w:val="9"/>
          <w:sz w:val="21"/>
          <w:szCs w:val="21"/>
        </w:rPr>
        <w:t xml:space="preserve">  </w:t>
      </w:r>
      <w:r>
        <w:rPr>
          <w:color w:val="231F20"/>
          <w:spacing w:val="-14"/>
          <w:sz w:val="21"/>
          <w:szCs w:val="21"/>
        </w:rPr>
        <w:t>号</w:t>
      </w:r>
      <w:r>
        <w:rPr>
          <w:color w:val="231F20"/>
          <w:spacing w:val="-34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云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平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台 、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2  号</w:t>
      </w:r>
      <w:r>
        <w:rPr>
          <w:color w:val="231F20"/>
          <w:spacing w:val="-35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云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平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台 、</w:t>
      </w:r>
      <w:r>
        <w:rPr>
          <w:color w:val="231F20"/>
          <w:spacing w:val="-41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3</w:t>
      </w:r>
      <w:r>
        <w:rPr>
          <w:color w:val="231F20"/>
          <w:spacing w:val="9"/>
          <w:sz w:val="21"/>
          <w:szCs w:val="21"/>
        </w:rPr>
        <w:t xml:space="preserve">  </w:t>
      </w:r>
      <w:r>
        <w:rPr>
          <w:color w:val="231F20"/>
          <w:spacing w:val="-14"/>
          <w:sz w:val="21"/>
          <w:szCs w:val="21"/>
        </w:rPr>
        <w:t>号</w:t>
      </w:r>
      <w:r>
        <w:rPr>
          <w:color w:val="231F20"/>
          <w:spacing w:val="-34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云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平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pacing w:val="-14"/>
          <w:sz w:val="21"/>
          <w:szCs w:val="21"/>
        </w:rPr>
        <w:t>台</w:t>
      </w:r>
      <w:r>
        <w:rPr>
          <w:color w:val="231F20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、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关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闭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连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接</w:t>
      </w:r>
      <w:r>
        <w:rPr>
          <w:color w:val="231F20"/>
          <w:spacing w:val="-35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云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平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台</w:t>
      </w:r>
      <w:r>
        <w:rPr>
          <w:color w:val="231F20"/>
          <w:spacing w:val="-39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功</w:t>
      </w:r>
      <w:r>
        <w:rPr>
          <w:color w:val="231F20"/>
          <w:spacing w:val="-35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能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。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FF0000"/>
          <w:spacing w:val="-9"/>
          <w:sz w:val="21"/>
          <w:szCs w:val="21"/>
        </w:rPr>
        <w:t>（1</w:t>
      </w:r>
      <w:r>
        <w:rPr>
          <w:color w:val="FF0000"/>
          <w:spacing w:val="-49"/>
          <w:sz w:val="21"/>
          <w:szCs w:val="21"/>
        </w:rPr>
        <w:t xml:space="preserve"> </w:t>
      </w:r>
      <w:r>
        <w:rPr>
          <w:color w:val="FF0000"/>
          <w:spacing w:val="-9"/>
          <w:sz w:val="21"/>
          <w:szCs w:val="21"/>
        </w:rPr>
        <w:t>：</w:t>
      </w:r>
      <w:r>
        <w:rPr>
          <w:color w:val="FF0000"/>
          <w:spacing w:val="-40"/>
          <w:sz w:val="21"/>
          <w:szCs w:val="21"/>
        </w:rPr>
        <w:t xml:space="preserve"> </w:t>
      </w:r>
      <w:r>
        <w:rPr>
          <w:color w:val="FF0000"/>
          <w:spacing w:val="-9"/>
          <w:sz w:val="21"/>
          <w:szCs w:val="21"/>
        </w:rPr>
        <w:t>D</w:t>
      </w:r>
      <w:r>
        <w:rPr>
          <w:color w:val="FF0000"/>
          <w:spacing w:val="-41"/>
          <w:sz w:val="21"/>
          <w:szCs w:val="21"/>
        </w:rPr>
        <w:t xml:space="preserve"> </w:t>
      </w:r>
      <w:r>
        <w:rPr>
          <w:color w:val="FF0000"/>
          <w:spacing w:val="-9"/>
          <w:sz w:val="21"/>
          <w:szCs w:val="21"/>
        </w:rPr>
        <w:t>S</w:t>
      </w:r>
      <w:r>
        <w:rPr>
          <w:color w:val="FF0000"/>
          <w:spacing w:val="-47"/>
          <w:sz w:val="21"/>
          <w:szCs w:val="21"/>
        </w:rPr>
        <w:t xml:space="preserve"> </w:t>
      </w:r>
      <w:r>
        <w:rPr>
          <w:color w:val="FF0000"/>
          <w:spacing w:val="-9"/>
          <w:sz w:val="21"/>
          <w:szCs w:val="21"/>
        </w:rPr>
        <w:t>A ，</w:t>
      </w:r>
      <w:r>
        <w:rPr>
          <w:color w:val="FF0000"/>
          <w:spacing w:val="-41"/>
          <w:sz w:val="21"/>
          <w:szCs w:val="21"/>
        </w:rPr>
        <w:t xml:space="preserve"> </w:t>
      </w:r>
      <w:r>
        <w:rPr>
          <w:color w:val="FF0000"/>
          <w:spacing w:val="-9"/>
          <w:sz w:val="21"/>
          <w:szCs w:val="21"/>
        </w:rPr>
        <w:t>3</w:t>
      </w:r>
      <w:r>
        <w:rPr>
          <w:color w:val="FF0000"/>
          <w:spacing w:val="-49"/>
          <w:sz w:val="21"/>
          <w:szCs w:val="21"/>
        </w:rPr>
        <w:t xml:space="preserve"> </w:t>
      </w:r>
      <w:r>
        <w:rPr>
          <w:color w:val="FF0000"/>
          <w:spacing w:val="-9"/>
          <w:sz w:val="21"/>
          <w:szCs w:val="21"/>
        </w:rPr>
        <w:t>：</w:t>
      </w:r>
      <w:r>
        <w:rPr>
          <w:color w:val="FF0000"/>
          <w:spacing w:val="-41"/>
          <w:sz w:val="21"/>
          <w:szCs w:val="21"/>
        </w:rPr>
        <w:t xml:space="preserve"> </w:t>
      </w:r>
      <w:r>
        <w:rPr>
          <w:color w:val="FF0000"/>
          <w:spacing w:val="-9"/>
          <w:sz w:val="21"/>
          <w:szCs w:val="21"/>
        </w:rPr>
        <w:t>物</w:t>
      </w:r>
      <w:r>
        <w:rPr>
          <w:color w:val="FF0000"/>
          <w:spacing w:val="-40"/>
          <w:sz w:val="21"/>
          <w:szCs w:val="21"/>
        </w:rPr>
        <w:t xml:space="preserve"> </w:t>
      </w:r>
      <w:r>
        <w:rPr>
          <w:color w:val="FF0000"/>
          <w:spacing w:val="-9"/>
          <w:sz w:val="21"/>
          <w:szCs w:val="21"/>
        </w:rPr>
        <w:t>联</w:t>
      </w:r>
      <w:r>
        <w:rPr>
          <w:color w:val="FF0000"/>
          <w:sz w:val="21"/>
          <w:szCs w:val="21"/>
        </w:rPr>
        <w:t xml:space="preserve"> </w:t>
      </w:r>
      <w:r>
        <w:rPr>
          <w:color w:val="FF0000"/>
          <w:spacing w:val="25"/>
          <w:sz w:val="21"/>
          <w:szCs w:val="21"/>
        </w:rPr>
        <w:t>网平台</w:t>
      </w:r>
      <w:r>
        <w:rPr>
          <w:color w:val="FF0000"/>
          <w:spacing w:val="-50"/>
          <w:sz w:val="21"/>
          <w:szCs w:val="21"/>
        </w:rPr>
        <w:t xml:space="preserve"> </w:t>
      </w:r>
      <w:r>
        <w:rPr>
          <w:color w:val="FF0000"/>
          <w:spacing w:val="25"/>
          <w:sz w:val="21"/>
          <w:szCs w:val="21"/>
        </w:rPr>
        <w:t>）</w:t>
      </w:r>
    </w:p>
    <w:p>
      <w:pPr>
        <w:pStyle w:val="2"/>
        <w:spacing w:before="172" w:line="205" w:lineRule="auto"/>
        <w:ind w:left="786" w:right="165" w:hanging="7"/>
        <w:rPr>
          <w:sz w:val="21"/>
          <w:szCs w:val="21"/>
        </w:rPr>
      </w:pPr>
      <w:r>
        <w:rPr>
          <w:color w:val="231F20"/>
          <w:spacing w:val="-11"/>
          <w:sz w:val="21"/>
          <w:szCs w:val="21"/>
        </w:rPr>
        <w:t>4</w:t>
      </w:r>
      <w:r>
        <w:rPr>
          <w:color w:val="231F20"/>
          <w:spacing w:val="-17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）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连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续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快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速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按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“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S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E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T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”</w:t>
      </w:r>
      <w:r>
        <w:rPr>
          <w:color w:val="231F20"/>
          <w:spacing w:val="-60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按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钮</w:t>
      </w:r>
      <w:r>
        <w:rPr>
          <w:color w:val="231F20"/>
          <w:spacing w:val="-46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5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下 ，</w:t>
      </w:r>
      <w:r>
        <w:rPr>
          <w:color w:val="231F20"/>
          <w:spacing w:val="-41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语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音</w:t>
      </w:r>
      <w:r>
        <w:rPr>
          <w:color w:val="231F20"/>
          <w:spacing w:val="-41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播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报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231F20"/>
          <w:spacing w:val="-11"/>
          <w:sz w:val="21"/>
          <w:szCs w:val="21"/>
        </w:rPr>
        <w:t>：</w:t>
      </w:r>
      <w:r>
        <w:rPr>
          <w:color w:val="231F20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全</w:t>
      </w:r>
      <w:r>
        <w:rPr>
          <w:color w:val="231F20"/>
          <w:spacing w:val="-33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部</w:t>
      </w:r>
      <w:r>
        <w:rPr>
          <w:color w:val="231F20"/>
          <w:spacing w:val="-39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互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联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模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式</w:t>
      </w:r>
      <w:r>
        <w:rPr>
          <w:color w:val="231F20"/>
          <w:spacing w:val="-45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/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只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联</w:t>
      </w:r>
      <w:r>
        <w:rPr>
          <w:color w:val="231F20"/>
          <w:spacing w:val="-40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动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主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机</w:t>
      </w:r>
      <w:r>
        <w:rPr>
          <w:color w:val="231F20"/>
          <w:spacing w:val="-43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模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式</w:t>
      </w:r>
      <w:r>
        <w:rPr>
          <w:color w:val="231F20"/>
          <w:spacing w:val="-49"/>
          <w:sz w:val="21"/>
          <w:szCs w:val="21"/>
        </w:rPr>
        <w:t xml:space="preserve"> </w:t>
      </w:r>
      <w:r>
        <w:rPr>
          <w:color w:val="231F20"/>
          <w:spacing w:val="-9"/>
          <w:sz w:val="21"/>
          <w:szCs w:val="21"/>
        </w:rPr>
        <w:t>。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72" w:line="180" w:lineRule="auto"/>
        <w:jc w:val="right"/>
        <w:rPr>
          <w:sz w:val="22"/>
          <w:szCs w:val="22"/>
        </w:rPr>
      </w:pPr>
      <w:r>
        <w:pict>
          <v:shape id="_x0000_s1026" o:spid="_x0000_s1026" o:spt="202" type="#_x0000_t202" style="position:absolute;left:0pt;margin-left:4.95pt;margin-top:0.55pt;height:12.85pt;width:7.15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2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xbxContent>
            </v:textbox>
          </v:shape>
        </w:pict>
      </w:r>
      <w:r>
        <w:rPr>
          <w:spacing w:val="-10"/>
          <w:sz w:val="22"/>
          <w:szCs w:val="22"/>
        </w:rPr>
        <w:t>7</w:t>
      </w:r>
    </w:p>
    <w:p>
      <w:pPr>
        <w:pStyle w:val="2"/>
        <w:spacing w:before="300" w:line="224" w:lineRule="auto"/>
        <w:ind w:right="1"/>
        <w:jc w:val="right"/>
        <w:rPr>
          <w:sz w:val="24"/>
          <w:szCs w:val="24"/>
        </w:rPr>
      </w:pPr>
      <w:r>
        <w:rPr>
          <w:spacing w:val="-4"/>
          <w:sz w:val="28"/>
          <w:szCs w:val="28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(二)</w:t>
      </w:r>
      <w:r>
        <w:rPr>
          <w:color w:val="231F20"/>
          <w:spacing w:val="-4"/>
          <w:sz w:val="24"/>
          <w:szCs w:val="24"/>
          <w14:textOutline w14:w="4356" w14:cap="flat" w14:cmpd="sng">
            <w14:solidFill>
              <w14:srgbClr w14:val="231F20"/>
            </w14:solidFill>
            <w14:prstDash w14:val="solid"/>
            <w14:miter w14:val="0"/>
          </w14:textOutline>
        </w:rPr>
        <w:t>添加“4G</w:t>
      </w:r>
      <w:r>
        <w:rPr>
          <w:color w:val="231F20"/>
          <w:spacing w:val="-34"/>
          <w:sz w:val="24"/>
          <w:szCs w:val="24"/>
        </w:rPr>
        <w:t xml:space="preserve"> </w:t>
      </w:r>
      <w:r>
        <w:rPr>
          <w:color w:val="231F20"/>
          <w:spacing w:val="-4"/>
          <w:sz w:val="24"/>
          <w:szCs w:val="24"/>
          <w14:textOutline w14:w="4356" w14:cap="flat" w14:cmpd="sng">
            <w14:solidFill>
              <w14:srgbClr w14:val="231F20"/>
            </w14:solidFill>
            <w14:prstDash w14:val="solid"/>
            <w14:miter w14:val="0"/>
          </w14:textOutline>
        </w:rPr>
        <w:t>紧急呼叫器”设备演示视频二维码</w:t>
      </w:r>
    </w:p>
    <w:p>
      <w:pPr>
        <w:spacing w:before="178" w:line="2075" w:lineRule="exact"/>
        <w:ind w:firstLine="2579"/>
      </w:pPr>
      <w:r>
        <w:rPr>
          <w:position w:val="-41"/>
        </w:rPr>
        <w:drawing>
          <wp:inline distT="0" distB="0" distL="0" distR="0">
            <wp:extent cx="1382395" cy="1316990"/>
            <wp:effectExtent l="0" t="0" r="8255" b="16510"/>
            <wp:docPr id="14" name="IM 14" descr="I:/桌面/图片7a.png图片7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 descr="I:/桌面/图片7a.png图片7a"/>
                    <pic:cNvPicPr/>
                  </pic:nvPicPr>
                  <pic:blipFill>
                    <a:blip r:embed="rId14"/>
                    <a:srcRect t="2366" b="2366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1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77" w:line="225" w:lineRule="auto"/>
        <w:ind w:left="1059"/>
        <w:rPr>
          <w:sz w:val="24"/>
          <w:szCs w:val="24"/>
        </w:rPr>
      </w:pPr>
      <w:r>
        <w:rPr>
          <w:spacing w:val="5"/>
          <w:sz w:val="28"/>
          <w:szCs w:val="28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(三)</w:t>
      </w:r>
      <w:r>
        <w:rPr>
          <w:color w:val="231F20"/>
          <w:spacing w:val="5"/>
          <w:sz w:val="24"/>
          <w:szCs w:val="24"/>
          <w14:textOutline w14:w="4356" w14:cap="flat" w14:cmpd="sng">
            <w14:solidFill>
              <w14:srgbClr w14:val="231F20"/>
            </w14:solidFill>
            <w14:prstDash w14:val="solid"/>
            <w14:miter w14:val="0"/>
          </w14:textOutline>
        </w:rPr>
        <w:t>小程序添加号码</w:t>
      </w:r>
      <w:r>
        <w:rPr>
          <w:color w:val="231F20"/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/</w:t>
      </w:r>
      <w:r>
        <w:rPr>
          <w:spacing w:val="5"/>
          <w:sz w:val="24"/>
          <w:szCs w:val="24"/>
        </w:rPr>
        <w:t xml:space="preserve"> </w:t>
      </w:r>
      <w:r>
        <w:rPr>
          <w:color w:val="231F20"/>
          <w:spacing w:val="5"/>
          <w:sz w:val="24"/>
          <w:szCs w:val="24"/>
          <w14:textOutline w14:w="4356" w14:cap="flat" w14:cmpd="sng">
            <w14:solidFill>
              <w14:srgbClr w14:val="231F20"/>
            </w14:solidFill>
            <w14:prstDash w14:val="solid"/>
            <w14:miter w14:val="0"/>
          </w14:textOutline>
        </w:rPr>
        <w:t>删除号码视频二维码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pStyle w:val="2"/>
        <w:spacing w:before="73" w:line="182" w:lineRule="auto"/>
        <w:rPr>
          <w:sz w:val="22"/>
          <w:szCs w:val="22"/>
        </w:rPr>
      </w:pPr>
      <w:r>
        <w:pict>
          <v:shape id="_x0000_s1027" o:spid="_x0000_s1027" o:spt="202" type="#_x0000_t202" style="position:absolute;left:0pt;margin-left:297.3pt;margin-top:2.55pt;height:12.9pt;width:7.4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3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</w:t>
                  </w:r>
                </w:p>
              </w:txbxContent>
            </v:textbox>
          </v:shape>
        </w:pict>
      </w:r>
      <w:r>
        <w:rPr>
          <w:sz w:val="22"/>
          <w:szCs w:val="22"/>
        </w:rPr>
        <w:t>8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pStyle w:val="2"/>
        <w:spacing w:before="91" w:line="188" w:lineRule="auto"/>
        <w:ind w:left="1022"/>
        <w:outlineLvl w:val="0"/>
        <w:rPr>
          <w:sz w:val="28"/>
          <w:szCs w:val="28"/>
        </w:rPr>
      </w:pPr>
      <w:r>
        <w:rPr>
          <w:spacing w:val="14"/>
          <w:sz w:val="28"/>
          <w:szCs w:val="28"/>
          <w14:textOutline w14:w="6527" w14:cap="flat" w14:cmpd="sng">
            <w14:solidFill>
              <w14:srgbClr w14:val="000000"/>
            </w14:solidFill>
            <w14:prstDash w14:val="solid"/>
            <w14:miter w14:val="0"/>
          </w14:textOutline>
        </w:rPr>
        <w:t>九、小程序功能操作演示视频二维码</w:t>
      </w:r>
    </w:p>
    <w:p>
      <w:pPr>
        <w:spacing w:line="188" w:lineRule="auto"/>
        <w:rPr>
          <w:sz w:val="28"/>
          <w:szCs w:val="28"/>
        </w:rPr>
        <w:sectPr>
          <w:footerReference r:id="rId6" w:type="default"/>
          <w:pgSz w:w="11906" w:h="16838"/>
          <w:pgMar w:top="545" w:right="281" w:bottom="337" w:left="241" w:header="0" w:footer="115" w:gutter="0"/>
          <w:cols w:equalWidth="0" w:num="2">
            <w:col w:w="5109" w:space="100"/>
            <w:col w:w="6174"/>
          </w:cols>
        </w:sect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320" w:lineRule="exact"/>
        <w:ind w:firstLine="1208"/>
      </w:pPr>
      <w:r>
        <w:rPr>
          <w:position w:val="-46"/>
        </w:rPr>
        <w:drawing>
          <wp:inline distT="0" distB="0" distL="0" distR="0">
            <wp:extent cx="1439545" cy="1472565"/>
            <wp:effectExtent l="0" t="0" r="8255" b="13335"/>
            <wp:docPr id="16" name="IM 16" descr="I:/桌面/图片9a.png图片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 descr="I:/桌面/图片9a.png图片9a"/>
                    <pic:cNvPicPr/>
                  </pic:nvPicPr>
                  <pic:blipFill>
                    <a:blip r:embed="rId15"/>
                    <a:srcRect l="1121" r="1121"/>
                    <a:stretch>
                      <a:fillRect/>
                    </a:stretch>
                  </pic:blipFill>
                  <pic:spPr>
                    <a:xfrm>
                      <a:off x="0" y="0"/>
                      <a:ext cx="143963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545" w:right="281" w:bottom="337" w:left="241" w:header="0" w:footer="115" w:gutter="0"/>
      <w:cols w:equalWidth="0" w:num="1">
        <w:col w:w="1138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黑体" w:hAnsi="黑体" w:eastAsia="黑体" w:cs="黑体"/>
        <w:sz w:val="22"/>
        <w:szCs w:val="22"/>
      </w:rPr>
      <w:id w:val="1"/>
      <w:docPartObj>
        <w:docPartGallery w:val="Table of Contents"/>
        <w:docPartUnique/>
      </w:docPartObj>
    </w:sdtPr>
    <w:sdtEndPr>
      <w:rPr>
        <w:rFonts w:ascii="黑体" w:hAnsi="黑体" w:eastAsia="黑体" w:cs="黑体"/>
        <w:sz w:val="22"/>
        <w:szCs w:val="22"/>
      </w:rPr>
    </w:sdtEndPr>
    <w:sdtContent>
      <w:p>
        <w:pPr>
          <w:pStyle w:val="2"/>
          <w:spacing w:line="172" w:lineRule="auto"/>
          <w:ind w:left="5446"/>
          <w:rPr>
            <w:sz w:val="22"/>
            <w:szCs w:val="22"/>
          </w:rPr>
        </w:pPr>
        <w:r>
          <w:rPr>
            <w:spacing w:val="-2"/>
            <w:sz w:val="22"/>
            <w:szCs w:val="22"/>
          </w:rPr>
          <w:t>4</w:t>
        </w:r>
        <w:r>
          <w:rPr>
            <w:spacing w:val="1"/>
            <w:sz w:val="22"/>
            <w:szCs w:val="22"/>
          </w:rPr>
          <w:t xml:space="preserve">                      </w:t>
        </w:r>
        <w:r>
          <w:rPr>
            <w:sz w:val="22"/>
            <w:szCs w:val="22"/>
          </w:rPr>
          <w:t xml:space="preserve">                               </w:t>
        </w:r>
        <w:r>
          <w:rPr>
            <w:spacing w:val="-2"/>
            <w:sz w:val="22"/>
            <w:szCs w:val="22"/>
          </w:rPr>
          <w:t>5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黑体" w:hAnsi="黑体" w:eastAsia="黑体" w:cs="黑体"/>
        <w:sz w:val="22"/>
        <w:szCs w:val="22"/>
      </w:rPr>
      <w:id w:val="2"/>
      <w:docPartObj>
        <w:docPartGallery w:val="Table of Contents"/>
        <w:docPartUnique/>
      </w:docPartObj>
    </w:sdtPr>
    <w:sdtEndPr>
      <w:rPr>
        <w:rFonts w:ascii="黑体" w:hAnsi="黑体" w:eastAsia="黑体" w:cs="黑体"/>
        <w:sz w:val="22"/>
        <w:szCs w:val="22"/>
      </w:rPr>
    </w:sdtEndPr>
    <w:sdtContent>
      <w:p>
        <w:pPr>
          <w:pStyle w:val="2"/>
          <w:spacing w:line="177" w:lineRule="auto"/>
          <w:jc w:val="right"/>
          <w:rPr>
            <w:sz w:val="22"/>
            <w:szCs w:val="22"/>
          </w:rPr>
        </w:pPr>
        <w:r>
          <w:rPr>
            <w:spacing w:val="-10"/>
            <w:sz w:val="22"/>
            <w:szCs w:val="22"/>
          </w:rPr>
          <w:t>10</w:t>
        </w:r>
        <w:r>
          <w:rPr>
            <w:spacing w:val="1"/>
            <w:sz w:val="22"/>
            <w:szCs w:val="22"/>
          </w:rPr>
          <w:t xml:space="preserve">                                      </w:t>
        </w:r>
        <w:r>
          <w:rPr>
            <w:sz w:val="22"/>
            <w:szCs w:val="22"/>
          </w:rPr>
          <w:t xml:space="preserve">              </w:t>
        </w:r>
        <w:r>
          <w:rPr>
            <w:spacing w:val="-10"/>
            <w:sz w:val="22"/>
            <w:szCs w:val="22"/>
          </w:rPr>
          <w:t>11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jAxNWE0NjZlZmVhZmFiY2NhODIxYzQ4ZDA3MDAwMzkifQ=="/>
  </w:docVars>
  <w:rsids>
    <w:rsidRoot w:val="00000000"/>
    <w:rsid w:val="2F8724EA"/>
    <w:rsid w:val="41DD57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黑体" w:hAnsi="黑体" w:eastAsia="黑体" w:cs="黑体"/>
      <w:sz w:val="20"/>
      <w:szCs w:val="20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黑体" w:hAnsi="黑体" w:eastAsia="黑体" w:cs="黑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1005</Words>
  <Characters>1093</Characters>
  <TotalTime>4</TotalTime>
  <ScaleCrop>false</ScaleCrop>
  <LinksUpToDate>false</LinksUpToDate>
  <CharactersWithSpaces>1399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2023-12-06T10:37:00Z</dcterms:created>
  <dc:creator>Admin</dc:creator>
  <cp:lastModifiedBy>本愿</cp:lastModifiedBy>
  <dcterms:modified xsi:type="dcterms:W3CDTF">2024-06-20T01:31:27Z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2024-04-10T08:45:27Z</vt:filetime>
  </property>
  <property fmtid="{D5CDD505-2E9C-101B-9397-08002B2CF9AE}" pid="4" name="KSOProductBuildVer">
    <vt:lpwstr>2052-12.1.0.16929</vt:lpwstr>
  </property>
  <property fmtid="{D5CDD505-2E9C-101B-9397-08002B2CF9AE}" pid="5" name="ICV">
    <vt:lpwstr>33837190985440389BC0BB8F3C207811_13</vt:lpwstr>
  </property>
</Properties>
</file>